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7"/>
        <w:tblW w:w="0" w:type="auto"/>
        <w:tblInd w:w="56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0"/>
      </w:tblGrid>
      <w:tr w:rsidR="00A51FAF" w:rsidTr="00A51FAF">
        <w:tc>
          <w:tcPr>
            <w:tcW w:w="4360" w:type="dxa"/>
          </w:tcPr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Приложение №1 к приказу </w:t>
            </w:r>
          </w:p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r w:rsidRPr="00A51FAF">
              <w:rPr>
                <w:rFonts w:ascii="Times New Roman" w:hAnsi="Times New Roman" w:cs="Times New Roman"/>
                <w:bCs/>
              </w:rPr>
              <w:t xml:space="preserve">«Об утверждении бланков документов» </w:t>
            </w:r>
          </w:p>
          <w:p w:rsidR="00A51FAF" w:rsidRPr="00A51FAF" w:rsidRDefault="00A51FAF" w:rsidP="00A51FA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 w:cs="Times New Roman"/>
                <w:bCs/>
              </w:rPr>
            </w:pPr>
            <w:bookmarkStart w:id="0" w:name="_GoBack"/>
            <w:r w:rsidRPr="00A51FAF">
              <w:rPr>
                <w:rFonts w:ascii="Times New Roman" w:hAnsi="Times New Roman" w:cs="Times New Roman"/>
                <w:bCs/>
              </w:rPr>
              <w:t xml:space="preserve">от </w:t>
            </w:r>
            <w:r w:rsidR="00721EFE">
              <w:rPr>
                <w:rFonts w:ascii="Times New Roman" w:hAnsi="Times New Roman" w:cs="Times New Roman"/>
                <w:bCs/>
              </w:rPr>
              <w:t>05.06.2024</w:t>
            </w:r>
            <w:r w:rsidRPr="00A51FAF">
              <w:rPr>
                <w:rFonts w:ascii="Times New Roman" w:hAnsi="Times New Roman" w:cs="Times New Roman"/>
                <w:bCs/>
              </w:rPr>
              <w:t xml:space="preserve"> №</w:t>
            </w:r>
            <w:r w:rsidR="00721EFE">
              <w:rPr>
                <w:rFonts w:ascii="Times New Roman" w:hAnsi="Times New Roman" w:cs="Times New Roman"/>
                <w:bCs/>
              </w:rPr>
              <w:t xml:space="preserve"> 733</w:t>
            </w:r>
          </w:p>
          <w:bookmarkEnd w:id="0"/>
          <w:p w:rsidR="00A51FAF" w:rsidRPr="00A51FAF" w:rsidRDefault="00A51FAF" w:rsidP="00AF5705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Cs/>
              </w:rPr>
            </w:pPr>
          </w:p>
        </w:tc>
      </w:tr>
    </w:tbl>
    <w:p w:rsidR="00A51FAF" w:rsidRDefault="00A51FA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51FAF" w:rsidRDefault="00A51FA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 xml:space="preserve">ДОГОВОР </w:t>
      </w:r>
      <w:r w:rsidR="0052459C">
        <w:rPr>
          <w:rFonts w:ascii="Times New Roman" w:hAnsi="Times New Roman" w:cs="Times New Roman"/>
          <w:b/>
          <w:bCs/>
        </w:rPr>
        <w:t>№</w:t>
      </w:r>
      <w:r w:rsidRPr="00AF5705">
        <w:rPr>
          <w:rFonts w:ascii="Times New Roman" w:hAnsi="Times New Roman" w:cs="Times New Roman"/>
          <w:b/>
          <w:bCs/>
        </w:rPr>
        <w:t xml:space="preserve"> ______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об образовании на обучение по образовательным программам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</w:rPr>
      </w:pPr>
      <w:r w:rsidRPr="00AF5705">
        <w:rPr>
          <w:rFonts w:ascii="Times New Roman" w:hAnsi="Times New Roman" w:cs="Times New Roman"/>
          <w:b/>
          <w:bCs/>
        </w:rPr>
        <w:t>высшего образования</w:t>
      </w:r>
    </w:p>
    <w:p w:rsidR="00A26304" w:rsidRPr="00274E16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</w:rPr>
      </w:pPr>
    </w:p>
    <w:p w:rsidR="00FC27C3" w:rsidRPr="00AF5705" w:rsidRDefault="00274E16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="00FC27C3" w:rsidRPr="00AF5705">
        <w:rPr>
          <w:rFonts w:ascii="Times New Roman" w:hAnsi="Times New Roman" w:cs="Times New Roman"/>
        </w:rPr>
        <w:t xml:space="preserve">ос. Электроизолятор                         </w:t>
      </w:r>
      <w:r w:rsidR="00AF5705">
        <w:rPr>
          <w:rFonts w:ascii="Times New Roman" w:hAnsi="Times New Roman" w:cs="Times New Roman"/>
        </w:rPr>
        <w:t xml:space="preserve">                                                               </w:t>
      </w:r>
      <w:r w:rsidR="00FC27C3" w:rsidRPr="00AF5705">
        <w:rPr>
          <w:rFonts w:ascii="Times New Roman" w:hAnsi="Times New Roman" w:cs="Times New Roman"/>
        </w:rPr>
        <w:t xml:space="preserve">               «___»________ 20</w:t>
      </w:r>
      <w:r w:rsidR="00144FCC">
        <w:rPr>
          <w:rFonts w:ascii="Times New Roman" w:hAnsi="Times New Roman" w:cs="Times New Roman"/>
        </w:rPr>
        <w:t>2</w:t>
      </w:r>
      <w:r w:rsidR="002A1D18">
        <w:rPr>
          <w:rFonts w:ascii="Times New Roman" w:hAnsi="Times New Roman" w:cs="Times New Roman"/>
        </w:rPr>
        <w:t>__</w:t>
      </w:r>
      <w:r w:rsidR="0007588A">
        <w:rPr>
          <w:rFonts w:ascii="Times New Roman" w:hAnsi="Times New Roman" w:cs="Times New Roman"/>
        </w:rPr>
        <w:t xml:space="preserve"> </w:t>
      </w:r>
      <w:r w:rsidR="00FC27C3" w:rsidRPr="00AF5705">
        <w:rPr>
          <w:rFonts w:ascii="Times New Roman" w:hAnsi="Times New Roman" w:cs="Times New Roman"/>
        </w:rPr>
        <w:t xml:space="preserve"> г.</w:t>
      </w:r>
    </w:p>
    <w:p w:rsidR="00FC27C3" w:rsidRPr="00AF5705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FC27C3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955135">
        <w:rPr>
          <w:rFonts w:ascii="Times New Roman" w:hAnsi="Times New Roman" w:cs="Times New Roman"/>
          <w:sz w:val="22"/>
          <w:szCs w:val="22"/>
        </w:rPr>
        <w:t>Федеральное государственное бюджетное образовательное учреждение высшего образования «Гжельский государственный</w:t>
      </w:r>
      <w:r w:rsidR="002713F8" w:rsidRPr="00955135">
        <w:rPr>
          <w:rFonts w:ascii="Times New Roman" w:hAnsi="Times New Roman" w:cs="Times New Roman"/>
          <w:sz w:val="22"/>
          <w:szCs w:val="22"/>
        </w:rPr>
        <w:t xml:space="preserve"> университет</w:t>
      </w:r>
      <w:r w:rsidRPr="00955135">
        <w:rPr>
          <w:rFonts w:ascii="Times New Roman" w:hAnsi="Times New Roman" w:cs="Times New Roman"/>
          <w:sz w:val="22"/>
          <w:szCs w:val="22"/>
        </w:rPr>
        <w:t>»</w:t>
      </w:r>
      <w:r w:rsidR="00531682" w:rsidRPr="00955135">
        <w:rPr>
          <w:rFonts w:ascii="Times New Roman" w:hAnsi="Times New Roman" w:cs="Times New Roman"/>
          <w:sz w:val="22"/>
          <w:szCs w:val="22"/>
        </w:rPr>
        <w:t xml:space="preserve"> (ГГУ)</w:t>
      </w:r>
      <w:r w:rsidRPr="00955135">
        <w:rPr>
          <w:rFonts w:ascii="Times New Roman" w:hAnsi="Times New Roman" w:cs="Times New Roman"/>
          <w:sz w:val="22"/>
          <w:szCs w:val="22"/>
        </w:rPr>
        <w:t>, осуществляющее образовательную деятельность по образовательным програм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мам </w:t>
      </w:r>
      <w:r w:rsidRPr="00955135">
        <w:rPr>
          <w:rFonts w:ascii="Times New Roman" w:hAnsi="Times New Roman" w:cs="Times New Roman"/>
          <w:sz w:val="22"/>
          <w:szCs w:val="22"/>
        </w:rPr>
        <w:t xml:space="preserve">высшего образования на основании 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Лицензии </w:t>
      </w:r>
      <w:r w:rsidR="00AA76DF" w:rsidRPr="00955135">
        <w:rPr>
          <w:rFonts w:ascii="Times New Roman" w:hAnsi="Times New Roman" w:cs="Times New Roman"/>
          <w:sz w:val="22"/>
          <w:szCs w:val="22"/>
        </w:rPr>
        <w:t xml:space="preserve">90Л01 </w:t>
      </w:r>
      <w:r w:rsidR="007E02E1" w:rsidRPr="00955135">
        <w:rPr>
          <w:rFonts w:ascii="Times New Roman" w:hAnsi="Times New Roman" w:cs="Times New Roman"/>
          <w:sz w:val="22"/>
          <w:szCs w:val="22"/>
          <w:lang w:val="en-US"/>
        </w:rPr>
        <w:t>N</w:t>
      </w:r>
      <w:r w:rsidR="00AA76DF" w:rsidRPr="00955135">
        <w:rPr>
          <w:rFonts w:ascii="Times New Roman" w:hAnsi="Times New Roman" w:cs="Times New Roman"/>
          <w:sz w:val="22"/>
          <w:szCs w:val="22"/>
        </w:rPr>
        <w:t xml:space="preserve"> 0008573 (регистрационный номер 1570), выданной 23 июля 2015 г. (с изменениями и дополнениями №</w:t>
      </w:r>
      <w:r w:rsidR="007E02E1" w:rsidRPr="00955135">
        <w:rPr>
          <w:rFonts w:ascii="Times New Roman" w:hAnsi="Times New Roman" w:cs="Times New Roman"/>
          <w:sz w:val="22"/>
          <w:szCs w:val="22"/>
        </w:rPr>
        <w:t xml:space="preserve"> Л035-00115-50/00118955</w:t>
      </w:r>
      <w:r w:rsidR="00AA76DF" w:rsidRPr="00955135">
        <w:rPr>
          <w:rFonts w:ascii="Times New Roman" w:hAnsi="Times New Roman" w:cs="Times New Roman"/>
          <w:sz w:val="22"/>
          <w:szCs w:val="22"/>
        </w:rPr>
        <w:t>)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 Федеральной службой по надзору в сфере образования и науки бессрочно, и Свидетельства о государственной аккредитации </w:t>
      </w:r>
      <w:r w:rsidR="00902FCF" w:rsidRPr="00955135">
        <w:rPr>
          <w:rFonts w:ascii="Times New Roman" w:hAnsi="Times New Roman" w:cs="Times New Roman"/>
          <w:sz w:val="22"/>
          <w:szCs w:val="22"/>
        </w:rPr>
        <w:t xml:space="preserve">серии </w:t>
      </w:r>
      <w:r w:rsidR="005A7C09" w:rsidRPr="00955135">
        <w:rPr>
          <w:rFonts w:ascii="Times New Roman" w:hAnsi="Times New Roman" w:cs="Times New Roman"/>
          <w:sz w:val="22"/>
          <w:szCs w:val="22"/>
        </w:rPr>
        <w:t xml:space="preserve">90А01 </w:t>
      </w:r>
      <w:r w:rsidR="007E02E1" w:rsidRPr="00955135">
        <w:rPr>
          <w:rFonts w:ascii="Times New Roman" w:hAnsi="Times New Roman" w:cs="Times New Roman"/>
          <w:sz w:val="22"/>
          <w:szCs w:val="22"/>
        </w:rPr>
        <w:t xml:space="preserve">№ </w:t>
      </w:r>
      <w:r w:rsidR="00AA76DF" w:rsidRPr="00955135">
        <w:rPr>
          <w:rFonts w:ascii="Times New Roman" w:hAnsi="Times New Roman" w:cs="Times New Roman"/>
          <w:sz w:val="22"/>
          <w:szCs w:val="22"/>
        </w:rPr>
        <w:t>0002894 (</w:t>
      </w:r>
      <w:r w:rsidR="00C47298" w:rsidRPr="00955135">
        <w:rPr>
          <w:rFonts w:ascii="Times New Roman" w:hAnsi="Times New Roman" w:cs="Times New Roman"/>
          <w:sz w:val="22"/>
          <w:szCs w:val="22"/>
        </w:rPr>
        <w:t xml:space="preserve">регистрационный № 2758 от 21 февраля </w:t>
      </w:r>
      <w:r w:rsidR="00AA76DF" w:rsidRPr="00955135">
        <w:rPr>
          <w:rFonts w:ascii="Times New Roman" w:hAnsi="Times New Roman" w:cs="Times New Roman"/>
          <w:sz w:val="22"/>
          <w:szCs w:val="22"/>
        </w:rPr>
        <w:t>2018)</w:t>
      </w:r>
      <w:r w:rsidR="00902FCF" w:rsidRPr="00955135">
        <w:rPr>
          <w:rFonts w:ascii="Times New Roman" w:hAnsi="Times New Roman" w:cs="Times New Roman"/>
          <w:sz w:val="22"/>
          <w:szCs w:val="22"/>
        </w:rPr>
        <w:t xml:space="preserve">, </w:t>
      </w:r>
      <w:r w:rsidR="005A7C09" w:rsidRPr="00955135">
        <w:rPr>
          <w:rFonts w:ascii="Times New Roman" w:hAnsi="Times New Roman" w:cs="Times New Roman"/>
          <w:sz w:val="22"/>
          <w:szCs w:val="22"/>
        </w:rPr>
        <w:t xml:space="preserve">выданного </w:t>
      </w:r>
      <w:r w:rsidR="00DE3FCC" w:rsidRPr="00955135">
        <w:rPr>
          <w:rFonts w:ascii="Times New Roman" w:hAnsi="Times New Roman" w:cs="Times New Roman"/>
          <w:sz w:val="22"/>
          <w:szCs w:val="22"/>
        </w:rPr>
        <w:t>Федеральной службой по надзору в сфере образования и науки</w:t>
      </w:r>
      <w:r w:rsidR="00D8515B" w:rsidRPr="00955135">
        <w:rPr>
          <w:rFonts w:ascii="Times New Roman" w:hAnsi="Times New Roman" w:cs="Times New Roman"/>
          <w:sz w:val="22"/>
          <w:szCs w:val="22"/>
        </w:rPr>
        <w:t xml:space="preserve"> бессрочно</w:t>
      </w:r>
      <w:r w:rsidR="00436F31" w:rsidRPr="00955135">
        <w:rPr>
          <w:rFonts w:ascii="Times New Roman" w:hAnsi="Times New Roman" w:cs="Times New Roman"/>
          <w:sz w:val="22"/>
          <w:szCs w:val="22"/>
        </w:rPr>
        <w:t>,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="000C29B6" w:rsidRPr="00955135">
        <w:rPr>
          <w:rFonts w:ascii="Times New Roman" w:hAnsi="Times New Roman" w:cs="Times New Roman"/>
          <w:sz w:val="22"/>
          <w:szCs w:val="22"/>
        </w:rPr>
        <w:t>именуемое в дальнейшем «</w:t>
      </w:r>
      <w:r w:rsidR="00DE6488" w:rsidRPr="00955135">
        <w:rPr>
          <w:rFonts w:ascii="Times New Roman" w:hAnsi="Times New Roman" w:cs="Times New Roman"/>
          <w:sz w:val="22"/>
          <w:szCs w:val="22"/>
        </w:rPr>
        <w:t>Исполнитель</w:t>
      </w:r>
      <w:r w:rsidR="000C29B6" w:rsidRPr="00955135">
        <w:rPr>
          <w:rFonts w:ascii="Times New Roman" w:hAnsi="Times New Roman" w:cs="Times New Roman"/>
          <w:sz w:val="22"/>
          <w:szCs w:val="22"/>
        </w:rPr>
        <w:t>»</w:t>
      </w:r>
      <w:r w:rsidR="00197057" w:rsidRPr="00955135">
        <w:rPr>
          <w:rFonts w:ascii="Times New Roman" w:hAnsi="Times New Roman" w:cs="Times New Roman"/>
          <w:sz w:val="22"/>
          <w:szCs w:val="22"/>
        </w:rPr>
        <w:t>,</w:t>
      </w:r>
      <w:r w:rsidR="00DE3FCC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Pr="00955135">
        <w:rPr>
          <w:rFonts w:ascii="Times New Roman" w:hAnsi="Times New Roman" w:cs="Times New Roman"/>
          <w:sz w:val="22"/>
          <w:szCs w:val="22"/>
        </w:rPr>
        <w:t xml:space="preserve">в лице </w:t>
      </w:r>
      <w:r w:rsidR="00D62AFE" w:rsidRPr="00955135">
        <w:rPr>
          <w:rFonts w:ascii="Times New Roman" w:hAnsi="Times New Roman" w:cs="Times New Roman"/>
          <w:sz w:val="22"/>
          <w:szCs w:val="22"/>
        </w:rPr>
        <w:t>ректора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 </w:t>
      </w:r>
      <w:r w:rsidR="00D62AFE" w:rsidRPr="00955135">
        <w:rPr>
          <w:rFonts w:ascii="Times New Roman" w:hAnsi="Times New Roman" w:cs="Times New Roman"/>
          <w:sz w:val="22"/>
          <w:szCs w:val="22"/>
        </w:rPr>
        <w:t>Сомова Дениса Сергеевича</w:t>
      </w:r>
      <w:r w:rsidR="00DE6488" w:rsidRPr="00955135">
        <w:rPr>
          <w:rFonts w:ascii="Times New Roman" w:hAnsi="Times New Roman" w:cs="Times New Roman"/>
          <w:sz w:val="22"/>
          <w:szCs w:val="22"/>
        </w:rPr>
        <w:t xml:space="preserve">, действующего на основании </w:t>
      </w:r>
      <w:r w:rsidR="00D62AFE" w:rsidRPr="00955135">
        <w:rPr>
          <w:rFonts w:ascii="Times New Roman" w:hAnsi="Times New Roman" w:cs="Times New Roman"/>
          <w:sz w:val="22"/>
          <w:szCs w:val="22"/>
        </w:rPr>
        <w:t>Устава</w:t>
      </w:r>
      <w:r w:rsidR="00A26304" w:rsidRPr="00955135">
        <w:rPr>
          <w:rFonts w:ascii="Times New Roman" w:hAnsi="Times New Roman" w:cs="Times New Roman"/>
          <w:sz w:val="22"/>
          <w:szCs w:val="22"/>
        </w:rPr>
        <w:t>,</w:t>
      </w:r>
      <w:r w:rsidR="00A26304" w:rsidRPr="000B08F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C132FF" w:rsidRPr="00AF5705">
        <w:rPr>
          <w:rFonts w:ascii="Times New Roman" w:hAnsi="Times New Roman" w:cs="Times New Roman"/>
        </w:rPr>
        <w:t>___</w:t>
      </w:r>
      <w:r w:rsidR="00AF5705">
        <w:rPr>
          <w:rFonts w:ascii="Times New Roman" w:hAnsi="Times New Roman" w:cs="Times New Roman"/>
        </w:rPr>
        <w:t>____________</w:t>
      </w:r>
      <w:r w:rsidR="001A3466">
        <w:rPr>
          <w:rFonts w:ascii="Times New Roman" w:hAnsi="Times New Roman" w:cs="Times New Roman"/>
        </w:rPr>
        <w:t>_____</w:t>
      </w:r>
      <w:r w:rsidR="00C132FF" w:rsidRPr="00AF5705">
        <w:rPr>
          <w:rFonts w:ascii="Times New Roman" w:hAnsi="Times New Roman" w:cs="Times New Roman"/>
        </w:rPr>
        <w:t>___</w:t>
      </w:r>
      <w:r w:rsidRPr="00AF5705">
        <w:rPr>
          <w:rFonts w:ascii="Times New Roman" w:hAnsi="Times New Roman" w:cs="Times New Roman"/>
        </w:rPr>
        <w:t>,</w:t>
      </w:r>
    </w:p>
    <w:p w:rsid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(фамилия, имя, отчество</w:t>
      </w:r>
      <w:r w:rsidR="00AF5705">
        <w:rPr>
          <w:rFonts w:ascii="Times New Roman" w:hAnsi="Times New Roman" w:cs="Times New Roman"/>
          <w:sz w:val="16"/>
          <w:szCs w:val="16"/>
        </w:rPr>
        <w:t>)</w:t>
      </w:r>
    </w:p>
    <w:p w:rsidR="00A26304" w:rsidRPr="00AF5705" w:rsidRDefault="00A26304" w:rsidP="00AF5705">
      <w:pPr>
        <w:pStyle w:val="ConsPlusNonformat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</w:t>
      </w:r>
      <w:r w:rsidR="00C132FF" w:rsidRPr="000B08F7">
        <w:rPr>
          <w:rFonts w:ascii="Times New Roman" w:hAnsi="Times New Roman" w:cs="Times New Roman"/>
          <w:sz w:val="22"/>
          <w:szCs w:val="22"/>
        </w:rPr>
        <w:t>ая(</w:t>
      </w:r>
      <w:proofErr w:type="spellStart"/>
      <w:r w:rsidR="00C132FF" w:rsidRPr="000B08F7">
        <w:rPr>
          <w:rFonts w:ascii="Times New Roman" w:hAnsi="Times New Roman" w:cs="Times New Roman"/>
          <w:sz w:val="22"/>
          <w:szCs w:val="22"/>
        </w:rPr>
        <w:t>ый</w:t>
      </w:r>
      <w:proofErr w:type="spellEnd"/>
      <w:r w:rsidR="00C132FF" w:rsidRPr="000B08F7">
        <w:rPr>
          <w:rFonts w:ascii="Times New Roman" w:hAnsi="Times New Roman" w:cs="Times New Roman"/>
          <w:sz w:val="22"/>
          <w:szCs w:val="22"/>
        </w:rPr>
        <w:t>)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«Заказчик»</w:t>
      </w:r>
      <w:r w:rsidRPr="000B08F7">
        <w:rPr>
          <w:rFonts w:ascii="Times New Roman" w:hAnsi="Times New Roman" w:cs="Times New Roman"/>
          <w:sz w:val="22"/>
          <w:szCs w:val="22"/>
        </w:rPr>
        <w:t>, и</w:t>
      </w:r>
      <w:r w:rsidRPr="00AF5705">
        <w:rPr>
          <w:rFonts w:ascii="Times New Roman" w:hAnsi="Times New Roman" w:cs="Times New Roman"/>
        </w:rPr>
        <w:t xml:space="preserve"> _____________________________</w:t>
      </w:r>
      <w:r w:rsidR="00AF5705">
        <w:rPr>
          <w:rFonts w:ascii="Times New Roman" w:hAnsi="Times New Roman" w:cs="Times New Roman"/>
        </w:rPr>
        <w:t>_________________________</w:t>
      </w:r>
      <w:r w:rsidRPr="00AF5705">
        <w:rPr>
          <w:rFonts w:ascii="Times New Roman" w:hAnsi="Times New Roman" w:cs="Times New Roman"/>
        </w:rPr>
        <w:t>_,</w:t>
      </w:r>
    </w:p>
    <w:p w:rsidR="00AF5705" w:rsidRPr="00AF5705" w:rsidRDefault="00AF5705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</w:t>
      </w:r>
      <w:r w:rsidR="000B08F7">
        <w:rPr>
          <w:rFonts w:ascii="Times New Roman" w:hAnsi="Times New Roman" w:cs="Times New Roman"/>
          <w:sz w:val="16"/>
          <w:szCs w:val="16"/>
        </w:rPr>
        <w:t xml:space="preserve">        </w:t>
      </w:r>
      <w:r>
        <w:rPr>
          <w:rFonts w:ascii="Times New Roman" w:hAnsi="Times New Roman" w:cs="Times New Roman"/>
          <w:sz w:val="16"/>
          <w:szCs w:val="16"/>
        </w:rPr>
        <w:t xml:space="preserve">            </w:t>
      </w:r>
      <w:r w:rsidR="00A26304" w:rsidRPr="00AF5705">
        <w:rPr>
          <w:rFonts w:ascii="Times New Roman" w:hAnsi="Times New Roman" w:cs="Times New Roman"/>
          <w:sz w:val="16"/>
          <w:szCs w:val="16"/>
        </w:rPr>
        <w:t xml:space="preserve">   (фамилия, имя, отчество (при наличии) лица, зачисляемого на обучение)</w:t>
      </w:r>
      <w:r w:rsidR="00C132FF" w:rsidRPr="00AF5705">
        <w:rPr>
          <w:rFonts w:ascii="Times New Roman" w:hAnsi="Times New Roman" w:cs="Times New Roman"/>
          <w:sz w:val="16"/>
          <w:szCs w:val="16"/>
        </w:rPr>
        <w:t xml:space="preserve"> </w:t>
      </w:r>
    </w:p>
    <w:p w:rsidR="00A26304" w:rsidRPr="000B08F7" w:rsidRDefault="00A26304" w:rsidP="00AF5705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именуем_</w:t>
      </w:r>
      <w:r w:rsidR="00AF5705" w:rsidRPr="000B08F7">
        <w:rPr>
          <w:rFonts w:ascii="Times New Roman" w:hAnsi="Times New Roman" w:cs="Times New Roman"/>
          <w:sz w:val="22"/>
          <w:szCs w:val="22"/>
        </w:rPr>
        <w:t>__</w:t>
      </w:r>
      <w:r w:rsidR="00436F31">
        <w:rPr>
          <w:rFonts w:ascii="Times New Roman" w:hAnsi="Times New Roman" w:cs="Times New Roman"/>
          <w:sz w:val="22"/>
          <w:szCs w:val="22"/>
        </w:rPr>
        <w:t xml:space="preserve"> в дальнейшем «Обучающийся»</w:t>
      </w:r>
      <w:r w:rsidRPr="000B08F7">
        <w:rPr>
          <w:rFonts w:ascii="Times New Roman" w:hAnsi="Times New Roman" w:cs="Times New Roman"/>
          <w:sz w:val="22"/>
          <w:szCs w:val="22"/>
        </w:rPr>
        <w:t>, совместно именуемые Стороны,</w:t>
      </w:r>
      <w:r w:rsidR="00C132FF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заключили настоящий Договор (далее </w:t>
      </w:r>
      <w:r w:rsidR="00D729A7">
        <w:rPr>
          <w:rFonts w:ascii="Times New Roman" w:hAnsi="Times New Roman" w:cs="Times New Roman"/>
          <w:sz w:val="22"/>
          <w:szCs w:val="22"/>
        </w:rPr>
        <w:t>–</w:t>
      </w:r>
      <w:r w:rsidRPr="000B08F7">
        <w:rPr>
          <w:rFonts w:ascii="Times New Roman" w:hAnsi="Times New Roman" w:cs="Times New Roman"/>
          <w:sz w:val="22"/>
          <w:szCs w:val="22"/>
        </w:rPr>
        <w:t xml:space="preserve"> Договор) о нижеследующем:</w:t>
      </w: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</w:rPr>
      </w:pPr>
    </w:p>
    <w:p w:rsidR="00A26304" w:rsidRPr="00AF5705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1" w:name="Par43"/>
      <w:bookmarkEnd w:id="1"/>
      <w:r w:rsidRPr="00AF5705">
        <w:rPr>
          <w:rFonts w:ascii="Times New Roman" w:hAnsi="Times New Roman" w:cs="Times New Roman"/>
        </w:rPr>
        <w:t>I. Предмет Договора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  <w:sz w:val="22"/>
          <w:szCs w:val="22"/>
        </w:rPr>
        <w:t>1.1. Исполнитель обязуется предоставить образовательную услугу, а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Обучающийся/</w:t>
      </w:r>
      <w:proofErr w:type="gramStart"/>
      <w:r w:rsidRPr="000B08F7">
        <w:rPr>
          <w:rFonts w:ascii="Times New Roman" w:hAnsi="Times New Roman" w:cs="Times New Roman"/>
          <w:sz w:val="22"/>
          <w:szCs w:val="22"/>
        </w:rPr>
        <w:t>Заказчик  (</w:t>
      </w:r>
      <w:proofErr w:type="gramEnd"/>
      <w:r w:rsidRPr="000B08F7">
        <w:rPr>
          <w:rFonts w:ascii="Times New Roman" w:hAnsi="Times New Roman" w:cs="Times New Roman"/>
          <w:sz w:val="22"/>
          <w:szCs w:val="22"/>
        </w:rPr>
        <w:t>ненужное вычеркнуть) обязуется оплатить обучение по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образовательной программе</w:t>
      </w:r>
      <w:r w:rsidRPr="00AF5705">
        <w:rPr>
          <w:rFonts w:ascii="Times New Roman" w:hAnsi="Times New Roman" w:cs="Times New Roman"/>
        </w:rPr>
        <w:t xml:space="preserve"> _________________________________________________</w:t>
      </w:r>
      <w:r w:rsidR="00AF5705">
        <w:rPr>
          <w:rFonts w:ascii="Times New Roman" w:hAnsi="Times New Roman" w:cs="Times New Roman"/>
        </w:rPr>
        <w:t>____________________________________________</w:t>
      </w:r>
    </w:p>
    <w:p w:rsidR="00A26304" w:rsidRPr="00AF5705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</w:rPr>
        <w:t xml:space="preserve"> 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>(наименование образовательной программы высшего образования)</w:t>
      </w:r>
    </w:p>
    <w:p w:rsidR="00A26304" w:rsidRDefault="00A26304" w:rsidP="000B08F7">
      <w:pPr>
        <w:pStyle w:val="ConsPlusNonformat"/>
        <w:jc w:val="both"/>
        <w:rPr>
          <w:rFonts w:ascii="Times New Roman" w:hAnsi="Times New Roman" w:cs="Times New Roman"/>
        </w:rPr>
      </w:pPr>
      <w:r w:rsidRPr="00AF5705">
        <w:rPr>
          <w:rFonts w:ascii="Times New Roman" w:hAnsi="Times New Roman" w:cs="Times New Roman"/>
        </w:rPr>
        <w:t>__________________________________________________________________________</w:t>
      </w:r>
      <w:r w:rsidR="00AF5705">
        <w:rPr>
          <w:rFonts w:ascii="Times New Roman" w:hAnsi="Times New Roman" w:cs="Times New Roman"/>
        </w:rPr>
        <w:t>__________________</w:t>
      </w:r>
      <w:r w:rsidRPr="00AF5705">
        <w:rPr>
          <w:rFonts w:ascii="Times New Roman" w:hAnsi="Times New Roman" w:cs="Times New Roman"/>
        </w:rPr>
        <w:t>_</w:t>
      </w:r>
    </w:p>
    <w:p w:rsidR="00A26304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AF5705">
        <w:rPr>
          <w:rFonts w:ascii="Times New Roman" w:hAnsi="Times New Roman" w:cs="Times New Roman"/>
          <w:sz w:val="16"/>
          <w:szCs w:val="16"/>
        </w:rPr>
        <w:t xml:space="preserve">  </w:t>
      </w:r>
      <w:r w:rsidR="00AF5705">
        <w:rPr>
          <w:rFonts w:ascii="Times New Roman" w:hAnsi="Times New Roman" w:cs="Times New Roman"/>
          <w:sz w:val="16"/>
          <w:szCs w:val="16"/>
        </w:rPr>
        <w:t xml:space="preserve">                         </w:t>
      </w:r>
      <w:r w:rsidRPr="00AF5705">
        <w:rPr>
          <w:rFonts w:ascii="Times New Roman" w:hAnsi="Times New Roman" w:cs="Times New Roman"/>
          <w:sz w:val="16"/>
          <w:szCs w:val="16"/>
        </w:rPr>
        <w:t xml:space="preserve">      (форма обучения, код, наименование направления подготовки)</w:t>
      </w:r>
    </w:p>
    <w:p w:rsidR="00240D7B" w:rsidRDefault="00240D7B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</w:p>
    <w:p w:rsidR="00A26304" w:rsidRPr="000B08F7" w:rsidRDefault="00A26304" w:rsidP="000B08F7">
      <w:pPr>
        <w:pStyle w:val="ConsPlusNonformat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>в пределах федерального государственного образовательного стандарта или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образовательного стандарта в соответствии с учебными планами, в том</w:t>
      </w:r>
      <w:r w:rsidR="00AF5705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числе индивидуальными, и образовательными программами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1.2. Срок освоения образовательной программы (продолжительность обучения) на момент подписания Договора составляет _________________</w:t>
      </w:r>
      <w:r w:rsidR="000B08F7" w:rsidRPr="000B08F7">
        <w:rPr>
          <w:rFonts w:ascii="Times New Roman" w:hAnsi="Times New Roman" w:cs="Times New Roman"/>
        </w:rPr>
        <w:t>____________</w:t>
      </w:r>
      <w:r w:rsidRPr="000B08F7">
        <w:rPr>
          <w:rFonts w:ascii="Times New Roman" w:hAnsi="Times New Roman" w:cs="Times New Roman"/>
        </w:rPr>
        <w:t>__.</w:t>
      </w:r>
    </w:p>
    <w:p w:rsidR="00A26304" w:rsidRPr="000B08F7" w:rsidRDefault="00A26304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0B08F7">
        <w:rPr>
          <w:rFonts w:ascii="Times New Roman" w:hAnsi="Times New Roman" w:cs="Times New Roman"/>
          <w:sz w:val="22"/>
          <w:szCs w:val="22"/>
        </w:rPr>
        <w:t xml:space="preserve">Срок обучения по индивидуальному учебному плану, 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в </w:t>
      </w:r>
      <w:r w:rsidRPr="000B08F7">
        <w:rPr>
          <w:rFonts w:ascii="Times New Roman" w:hAnsi="Times New Roman" w:cs="Times New Roman"/>
          <w:sz w:val="22"/>
          <w:szCs w:val="22"/>
        </w:rPr>
        <w:t>том числе</w:t>
      </w:r>
      <w:r w:rsidR="000B08F7" w:rsidRP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ускоренному обучению, составляет _______________________</w:t>
      </w:r>
      <w:r w:rsidR="000B08F7" w:rsidRPr="000B08F7">
        <w:rPr>
          <w:rFonts w:ascii="Times New Roman" w:hAnsi="Times New Roman" w:cs="Times New Roman"/>
          <w:sz w:val="22"/>
          <w:szCs w:val="22"/>
        </w:rPr>
        <w:t>__________</w:t>
      </w:r>
      <w:r w:rsidRPr="000B08F7">
        <w:rPr>
          <w:rFonts w:ascii="Times New Roman" w:hAnsi="Times New Roman" w:cs="Times New Roman"/>
          <w:sz w:val="22"/>
          <w:szCs w:val="22"/>
        </w:rPr>
        <w:t>__.</w:t>
      </w:r>
    </w:p>
    <w:p w:rsidR="00A26304" w:rsidRPr="000B08F7" w:rsidRDefault="000B08F7" w:rsidP="00AF5705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</w:t>
      </w:r>
      <w:r w:rsidR="00A26304" w:rsidRPr="000B08F7">
        <w:rPr>
          <w:rFonts w:ascii="Times New Roman" w:hAnsi="Times New Roman" w:cs="Times New Roman"/>
          <w:sz w:val="16"/>
          <w:szCs w:val="16"/>
        </w:rPr>
        <w:t>(количество месяцев, лет)</w:t>
      </w:r>
    </w:p>
    <w:p w:rsidR="00A26304" w:rsidRPr="008D5326" w:rsidRDefault="00A26304" w:rsidP="00FD2E5F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 w:rsidRPr="008D5326">
        <w:rPr>
          <w:rFonts w:ascii="Times New Roman" w:hAnsi="Times New Roman" w:cs="Times New Roman"/>
          <w:sz w:val="22"/>
          <w:szCs w:val="22"/>
        </w:rPr>
        <w:t xml:space="preserve">1.3. 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После освоения образовательной программы и успешного прохождения государственной итоговой аттестации Обучающемуся выдается документ об образовании и о квалификации </w:t>
      </w:r>
      <w:r w:rsidR="00FD2E5F">
        <w:rPr>
          <w:rFonts w:ascii="Times New Roman" w:hAnsi="Times New Roman" w:cs="Times New Roman"/>
          <w:sz w:val="22"/>
          <w:szCs w:val="22"/>
        </w:rPr>
        <w:t>–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 диплом 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</w:t>
      </w:r>
      <w:r w:rsidR="004E13B5">
        <w:rPr>
          <w:rFonts w:ascii="Times New Roman" w:hAnsi="Times New Roman" w:cs="Times New Roman"/>
          <w:sz w:val="18"/>
          <w:szCs w:val="18"/>
        </w:rPr>
        <w:t>_______________</w:t>
      </w:r>
      <w:r w:rsidR="00FD2E5F" w:rsidRPr="00FD2E5F">
        <w:rPr>
          <w:rFonts w:ascii="Times New Roman" w:hAnsi="Times New Roman" w:cs="Times New Roman"/>
          <w:sz w:val="18"/>
          <w:szCs w:val="18"/>
        </w:rPr>
        <w:t>____________</w:t>
      </w:r>
      <w:proofErr w:type="gramStart"/>
      <w:r w:rsidR="00FD2E5F" w:rsidRPr="00FD2E5F">
        <w:rPr>
          <w:rFonts w:ascii="Times New Roman" w:hAnsi="Times New Roman" w:cs="Times New Roman"/>
          <w:sz w:val="18"/>
          <w:szCs w:val="18"/>
        </w:rPr>
        <w:t>_(</w:t>
      </w:r>
      <w:proofErr w:type="gramEnd"/>
      <w:r w:rsidR="00FD2E5F" w:rsidRPr="00FD2E5F">
        <w:rPr>
          <w:rFonts w:ascii="Times New Roman" w:hAnsi="Times New Roman" w:cs="Times New Roman"/>
          <w:sz w:val="18"/>
          <w:szCs w:val="18"/>
        </w:rPr>
        <w:t>бакалавра, магистра</w:t>
      </w:r>
      <w:r w:rsidR="00D0339B">
        <w:rPr>
          <w:rFonts w:ascii="Times New Roman" w:hAnsi="Times New Roman" w:cs="Times New Roman"/>
          <w:sz w:val="18"/>
          <w:szCs w:val="18"/>
        </w:rPr>
        <w:t>, специалиста</w:t>
      </w:r>
      <w:r w:rsidR="00FD2E5F" w:rsidRPr="00FD2E5F">
        <w:rPr>
          <w:rFonts w:ascii="Times New Roman" w:hAnsi="Times New Roman" w:cs="Times New Roman"/>
          <w:sz w:val="18"/>
          <w:szCs w:val="18"/>
        </w:rPr>
        <w:t xml:space="preserve">, </w:t>
      </w:r>
      <w:r w:rsidR="00DB13CE">
        <w:rPr>
          <w:rFonts w:ascii="Times New Roman" w:hAnsi="Times New Roman" w:cs="Times New Roman"/>
          <w:sz w:val="18"/>
          <w:szCs w:val="18"/>
        </w:rPr>
        <w:t xml:space="preserve">об окончании </w:t>
      </w:r>
      <w:r w:rsidR="00FD2E5F" w:rsidRPr="00FD2E5F">
        <w:rPr>
          <w:rFonts w:ascii="Times New Roman" w:hAnsi="Times New Roman" w:cs="Times New Roman"/>
          <w:sz w:val="18"/>
          <w:szCs w:val="18"/>
        </w:rPr>
        <w:t>аспирант</w:t>
      </w:r>
      <w:r w:rsidR="00DB13CE">
        <w:rPr>
          <w:rFonts w:ascii="Times New Roman" w:hAnsi="Times New Roman" w:cs="Times New Roman"/>
          <w:sz w:val="18"/>
          <w:szCs w:val="18"/>
        </w:rPr>
        <w:t>уры</w:t>
      </w:r>
      <w:r w:rsidR="00FD2E5F">
        <w:rPr>
          <w:rFonts w:ascii="Times New Roman" w:hAnsi="Times New Roman" w:cs="Times New Roman"/>
          <w:sz w:val="22"/>
          <w:szCs w:val="22"/>
        </w:rPr>
        <w:t>)</w:t>
      </w:r>
      <w:r w:rsidR="00FD2E5F" w:rsidRPr="00FD2E5F">
        <w:rPr>
          <w:rFonts w:ascii="Times New Roman" w:hAnsi="Times New Roman" w:cs="Times New Roman"/>
          <w:sz w:val="22"/>
          <w:szCs w:val="22"/>
        </w:rPr>
        <w:t>, образец которого устанавливается</w:t>
      </w:r>
      <w:r w:rsidR="00FD2E5F">
        <w:rPr>
          <w:rFonts w:ascii="Times New Roman" w:hAnsi="Times New Roman" w:cs="Times New Roman"/>
          <w:sz w:val="22"/>
          <w:szCs w:val="22"/>
        </w:rPr>
        <w:t xml:space="preserve"> Министерством науки </w:t>
      </w:r>
      <w:r w:rsidR="00D0339B">
        <w:rPr>
          <w:rFonts w:ascii="Times New Roman" w:hAnsi="Times New Roman" w:cs="Times New Roman"/>
          <w:sz w:val="22"/>
          <w:szCs w:val="22"/>
        </w:rPr>
        <w:t xml:space="preserve">и высшего образования </w:t>
      </w:r>
      <w:r w:rsidR="00FD2E5F">
        <w:rPr>
          <w:rFonts w:ascii="Times New Roman" w:hAnsi="Times New Roman" w:cs="Times New Roman"/>
          <w:sz w:val="22"/>
          <w:szCs w:val="22"/>
        </w:rPr>
        <w:t>Российской Федерации</w:t>
      </w:r>
      <w:r w:rsidR="00FD2E5F" w:rsidRPr="00FD2E5F">
        <w:rPr>
          <w:rFonts w:ascii="Times New Roman" w:hAnsi="Times New Roman" w:cs="Times New Roman"/>
          <w:sz w:val="22"/>
          <w:szCs w:val="22"/>
        </w:rPr>
        <w:t xml:space="preserve">. </w:t>
      </w:r>
    </w:p>
    <w:p w:rsidR="000B08F7" w:rsidRDefault="000B08F7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1.4.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 из </w:t>
      </w:r>
      <w:r w:rsidR="00FD2E5F">
        <w:rPr>
          <w:rFonts w:ascii="Times New Roman" w:hAnsi="Times New Roman" w:cs="Times New Roman"/>
        </w:rPr>
        <w:t>ГГУ</w:t>
      </w:r>
      <w:r w:rsidRPr="000B08F7">
        <w:rPr>
          <w:rFonts w:ascii="Times New Roman" w:hAnsi="Times New Roman" w:cs="Times New Roman"/>
        </w:rPr>
        <w:t xml:space="preserve">, выдается справка об обучении или о периоде обучения по образцу, самостоятельно устанавливаемому </w:t>
      </w:r>
      <w:r w:rsidR="00436F31">
        <w:rPr>
          <w:rFonts w:ascii="Times New Roman" w:hAnsi="Times New Roman" w:cs="Times New Roman"/>
        </w:rPr>
        <w:t>Исполнителем</w:t>
      </w:r>
      <w:r w:rsidR="00FD2E5F">
        <w:rPr>
          <w:rFonts w:ascii="Times New Roman" w:hAnsi="Times New Roman" w:cs="Times New Roman"/>
        </w:rPr>
        <w:t>.</w:t>
      </w:r>
    </w:p>
    <w:p w:rsidR="00FD2E5F" w:rsidRDefault="00FD2E5F" w:rsidP="00FD2E5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II. Взаимодействие сторон 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 Исполнитель вправе:</w:t>
      </w:r>
    </w:p>
    <w:p w:rsidR="00A26304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2.1.1. Самостоятельно осуществлять образовательный процесс, устанавливать системы оценок, формы, порядок и периодичность промежуточной аттестации Обучающегося</w:t>
      </w:r>
      <w:r w:rsidR="000B08F7">
        <w:rPr>
          <w:rFonts w:ascii="Times New Roman" w:hAnsi="Times New Roman" w:cs="Times New Roman"/>
        </w:rPr>
        <w:t>.</w:t>
      </w:r>
    </w:p>
    <w:p w:rsidR="00C347C9" w:rsidRPr="000B08F7" w:rsidRDefault="00C347C9" w:rsidP="00C347C9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2.1.2. П</w:t>
      </w:r>
      <w:r w:rsidRPr="00C347C9">
        <w:rPr>
          <w:rFonts w:ascii="Times New Roman" w:hAnsi="Times New Roman" w:cs="Times New Roman"/>
        </w:rPr>
        <w:t>рименять электронное обучение, дистанционные образовательные технологии при реализации образовательных программ в порядке, установленном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образования.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2.1.</w:t>
      </w:r>
      <w:r w:rsidR="00C347C9">
        <w:rPr>
          <w:rFonts w:ascii="Times New Roman" w:hAnsi="Times New Roman" w:cs="Times New Roman"/>
        </w:rPr>
        <w:t>3.</w:t>
      </w:r>
      <w:r w:rsidRPr="000B08F7">
        <w:rPr>
          <w:rFonts w:ascii="Times New Roman" w:hAnsi="Times New Roman" w:cs="Times New Roman"/>
        </w:rPr>
        <w:t xml:space="preserve"> Применять к Обучающемуся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lastRenderedPageBreak/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</w:t>
      </w:r>
      <w:hyperlink r:id="rId5" w:history="1">
        <w:r w:rsidRPr="000B08F7">
          <w:rPr>
            <w:rFonts w:ascii="Times New Roman" w:hAnsi="Times New Roman" w:cs="Times New Roman"/>
          </w:rPr>
          <w:t>частью 1 статьи 34</w:t>
        </w:r>
      </w:hyperlink>
      <w:r w:rsidRPr="000B08F7">
        <w:rPr>
          <w:rFonts w:ascii="Times New Roman" w:hAnsi="Times New Roman" w:cs="Times New Roman"/>
        </w:rPr>
        <w:t xml:space="preserve"> Федерального закона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</w:t>
      </w:r>
      <w:r w:rsidR="00436F31">
        <w:rPr>
          <w:rFonts w:ascii="Times New Roman" w:hAnsi="Times New Roman" w:cs="Times New Roman"/>
        </w:rPr>
        <w:t>азовании в Российской Федерации»</w:t>
      </w:r>
      <w:r w:rsidRPr="000B08F7">
        <w:rPr>
          <w:rFonts w:ascii="Times New Roman" w:hAnsi="Times New Roman" w:cs="Times New Roman"/>
        </w:rPr>
        <w:t>. Обучающийся также вправе: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2.3.1.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43" w:history="1">
        <w:r w:rsidRPr="000B08F7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2.3.2. Пользоваться в порядке, установленном локальными нормативными актами, имуществом Исполнителя, необходимым для осв</w:t>
      </w:r>
      <w:r w:rsidR="000B08F7">
        <w:rPr>
          <w:rFonts w:ascii="Times New Roman" w:hAnsi="Times New Roman" w:cs="Times New Roman"/>
        </w:rPr>
        <w:t>оения образовательной программы.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2.3.3. Принимать в порядке, установленном локальными нормативными актами, участие в социально-культурных, оздоровительных и иных мероприяти</w:t>
      </w:r>
      <w:r w:rsidR="000B08F7">
        <w:rPr>
          <w:rFonts w:ascii="Times New Roman" w:hAnsi="Times New Roman" w:cs="Times New Roman"/>
        </w:rPr>
        <w:t>ях, организованных Исполнителем.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2.3.4. Получать полную и достоверную информацию об оценке своих знаний, умений, навыков и компетенций, а также о критериях этой оценки.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 Исполнитель обязан:</w:t>
      </w:r>
    </w:p>
    <w:p w:rsidR="00A26304" w:rsidRPr="000B08F7" w:rsidRDefault="00A26304" w:rsidP="00A372A1">
      <w:pPr>
        <w:pStyle w:val="ConsPlusNonformat"/>
        <w:ind w:firstLine="567"/>
        <w:jc w:val="both"/>
        <w:rPr>
          <w:rFonts w:ascii="Times New Roman" w:hAnsi="Times New Roman" w:cs="Times New Roman"/>
          <w:sz w:val="16"/>
          <w:szCs w:val="16"/>
        </w:rPr>
      </w:pPr>
      <w:r w:rsidRPr="000B08F7">
        <w:rPr>
          <w:rFonts w:ascii="Times New Roman" w:hAnsi="Times New Roman" w:cs="Times New Roman"/>
          <w:sz w:val="22"/>
          <w:szCs w:val="22"/>
        </w:rPr>
        <w:t>2.4.1. Зачислить Обучающегося, выполнившего установленные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 xml:space="preserve">законодательством </w:t>
      </w:r>
      <w:r w:rsidR="000B08F7">
        <w:rPr>
          <w:rFonts w:ascii="Times New Roman" w:hAnsi="Times New Roman" w:cs="Times New Roman"/>
          <w:sz w:val="22"/>
          <w:szCs w:val="22"/>
        </w:rPr>
        <w:t>Р</w:t>
      </w:r>
      <w:r w:rsidRPr="000B08F7">
        <w:rPr>
          <w:rFonts w:ascii="Times New Roman" w:hAnsi="Times New Roman" w:cs="Times New Roman"/>
          <w:sz w:val="22"/>
          <w:szCs w:val="22"/>
        </w:rPr>
        <w:t>оссийской Федерации, учредительными документами,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Pr="000B08F7">
        <w:rPr>
          <w:rFonts w:ascii="Times New Roman" w:hAnsi="Times New Roman" w:cs="Times New Roman"/>
          <w:sz w:val="22"/>
          <w:szCs w:val="22"/>
        </w:rPr>
        <w:t>локальными  нормативными актами Исполнителя условия приема, в качестве</w:t>
      </w:r>
      <w:r w:rsidR="000B08F7">
        <w:rPr>
          <w:rFonts w:ascii="Times New Roman" w:hAnsi="Times New Roman" w:cs="Times New Roman"/>
          <w:sz w:val="22"/>
          <w:szCs w:val="22"/>
        </w:rPr>
        <w:t xml:space="preserve"> </w:t>
      </w:r>
      <w:r w:rsidR="00A372A1">
        <w:rPr>
          <w:rFonts w:ascii="Times New Roman" w:hAnsi="Times New Roman" w:cs="Times New Roman"/>
          <w:sz w:val="22"/>
          <w:szCs w:val="22"/>
        </w:rPr>
        <w:t>студента.</w:t>
      </w:r>
    </w:p>
    <w:p w:rsid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2.4.2. Довести до Заказчика информацию, содержащую сведения о предоставлении платных образовательных услуг в порядке и объеме, которые предусмотрены </w:t>
      </w:r>
      <w:hyperlink r:id="rId6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Российской Федерации от 7 февраля 1992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2300-1 «О защите прав потребителей»</w:t>
      </w:r>
      <w:r w:rsidRPr="000B08F7">
        <w:rPr>
          <w:rFonts w:ascii="Times New Roman" w:hAnsi="Times New Roman" w:cs="Times New Roman"/>
        </w:rPr>
        <w:t xml:space="preserve"> и Федеральным </w:t>
      </w:r>
      <w:hyperlink r:id="rId7" w:history="1">
        <w:r w:rsidRPr="000B08F7">
          <w:rPr>
            <w:rFonts w:ascii="Times New Roman" w:hAnsi="Times New Roman" w:cs="Times New Roman"/>
          </w:rPr>
          <w:t>законом</w:t>
        </w:r>
      </w:hyperlink>
      <w:r w:rsidRPr="000B08F7">
        <w:rPr>
          <w:rFonts w:ascii="Times New Roman" w:hAnsi="Times New Roman" w:cs="Times New Roman"/>
        </w:rPr>
        <w:t xml:space="preserve"> от 29 декабря 2012 г. </w:t>
      </w:r>
      <w:r w:rsidR="00DE3FCC">
        <w:rPr>
          <w:rFonts w:ascii="Times New Roman" w:hAnsi="Times New Roman" w:cs="Times New Roman"/>
        </w:rPr>
        <w:t>№</w:t>
      </w:r>
      <w:r w:rsidR="00436F31">
        <w:rPr>
          <w:rFonts w:ascii="Times New Roman" w:hAnsi="Times New Roman" w:cs="Times New Roman"/>
        </w:rPr>
        <w:t xml:space="preserve"> 273-ФЗ «</w:t>
      </w:r>
      <w:r w:rsidRPr="000B08F7">
        <w:rPr>
          <w:rFonts w:ascii="Times New Roman" w:hAnsi="Times New Roman" w:cs="Times New Roman"/>
        </w:rPr>
        <w:t>Об обра</w:t>
      </w:r>
      <w:r w:rsidR="00436F31">
        <w:rPr>
          <w:rFonts w:ascii="Times New Roman" w:hAnsi="Times New Roman" w:cs="Times New Roman"/>
        </w:rPr>
        <w:t>зовании в Российской Федерации»</w:t>
      </w:r>
      <w:r w:rsidR="000B08F7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 xml:space="preserve">2.4.3. Организовать и обеспечить надлежащее предоставление образовательных услуг, предусмотренных </w:t>
      </w:r>
      <w:hyperlink w:anchor="Par43" w:history="1">
        <w:r w:rsidRPr="00A372A1">
          <w:rPr>
            <w:rFonts w:ascii="Times New Roman" w:hAnsi="Times New Roman" w:cs="Times New Roman"/>
          </w:rPr>
          <w:t>разделом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2.4.4. Обеспечить Обучающемуся предусмотренные выбранной образовательной программой условия ее освоения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2.4.5. Принимать от Обучающегося и (или) Заказчика плату за образовательные услуги</w:t>
      </w:r>
      <w:r w:rsidR="00A372A1">
        <w:rPr>
          <w:rFonts w:ascii="Times New Roman" w:hAnsi="Times New Roman" w:cs="Times New Roman"/>
        </w:rPr>
        <w:t>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2.4.6. Обеспечить Обучающемуся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0B08F7">
        <w:rPr>
          <w:rFonts w:ascii="Times New Roman" w:hAnsi="Times New Roman" w:cs="Times New Roman"/>
        </w:rPr>
        <w:t>2.5. Заказчик и (или) Обучающийся обязан</w:t>
      </w:r>
      <w:r w:rsidR="00436F31">
        <w:rPr>
          <w:rFonts w:ascii="Times New Roman" w:hAnsi="Times New Roman" w:cs="Times New Roman"/>
        </w:rPr>
        <w:t xml:space="preserve"> </w:t>
      </w:r>
      <w:r w:rsidRPr="000B08F7">
        <w:rPr>
          <w:rFonts w:ascii="Times New Roman" w:hAnsi="Times New Roman" w:cs="Times New Roman"/>
        </w:rPr>
        <w:t xml:space="preserve">(-ы) своевременно вносить плату за предоставляемые Обучающемуся образовательные услуги, указанные в </w:t>
      </w:r>
      <w:hyperlink w:anchor="Par43" w:history="1">
        <w:r w:rsidRPr="00A372A1">
          <w:rPr>
            <w:rFonts w:ascii="Times New Roman" w:hAnsi="Times New Roman" w:cs="Times New Roman"/>
          </w:rPr>
          <w:t>разделе I</w:t>
        </w:r>
      </w:hyperlink>
      <w:r w:rsidRPr="000B08F7">
        <w:rPr>
          <w:rFonts w:ascii="Times New Roman" w:hAnsi="Times New Roman" w:cs="Times New Roman"/>
        </w:rPr>
        <w:t xml:space="preserve">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A26304" w:rsidRPr="000B08F7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372A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III. Стоимость образовательных услуг, сроки и порядок</w:t>
      </w:r>
      <w:r w:rsidR="00A372A1" w:rsidRPr="00A564B1">
        <w:rPr>
          <w:rFonts w:ascii="Times New Roman" w:hAnsi="Times New Roman" w:cs="Times New Roman"/>
        </w:rPr>
        <w:t xml:space="preserve"> </w:t>
      </w:r>
      <w:r w:rsidRPr="00A564B1">
        <w:rPr>
          <w:rFonts w:ascii="Times New Roman" w:hAnsi="Times New Roman" w:cs="Times New Roman"/>
        </w:rPr>
        <w:t xml:space="preserve">их оплаты 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3.1. Полная стоимость образовательных услуг за весь период обучения Обучающегося составляет _______</w:t>
      </w:r>
      <w:r w:rsidR="00A372A1" w:rsidRPr="00A564B1">
        <w:rPr>
          <w:rFonts w:ascii="Times New Roman" w:hAnsi="Times New Roman" w:cs="Times New Roman"/>
        </w:rPr>
        <w:t>__________________________________________________________</w:t>
      </w:r>
      <w:r w:rsidRPr="00A564B1">
        <w:rPr>
          <w:rFonts w:ascii="Times New Roman" w:hAnsi="Times New Roman" w:cs="Times New Roman"/>
        </w:rPr>
        <w:t>___ рублей.</w:t>
      </w:r>
      <w:r w:rsidR="00EE62F5" w:rsidRPr="00A564B1">
        <w:rPr>
          <w:rFonts w:ascii="Times New Roman" w:hAnsi="Times New Roman" w:cs="Times New Roman"/>
        </w:rPr>
        <w:t xml:space="preserve"> В соответствии со ст.149 НК РФ стоимость услуг НДС не облагается.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3503">
        <w:rPr>
          <w:rFonts w:ascii="Times New Roman" w:hAnsi="Times New Roman" w:cs="Times New Roman"/>
        </w:rPr>
        <w:t xml:space="preserve">3.2. Стоимость образовательных услуг за первый </w:t>
      </w:r>
      <w:r>
        <w:rPr>
          <w:rFonts w:ascii="Times New Roman" w:hAnsi="Times New Roman" w:cs="Times New Roman"/>
        </w:rPr>
        <w:t>год</w:t>
      </w:r>
      <w:r w:rsidRPr="00A53503">
        <w:rPr>
          <w:rFonts w:ascii="Times New Roman" w:hAnsi="Times New Roman" w:cs="Times New Roman"/>
        </w:rPr>
        <w:t xml:space="preserve"> обучения, составляет _____________________________________________________ рублей.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3503">
        <w:rPr>
          <w:rFonts w:ascii="Times New Roman" w:hAnsi="Times New Roman" w:cs="Times New Roman"/>
        </w:rPr>
        <w:t xml:space="preserve">Оплата производится в следующем порядке: </w:t>
      </w:r>
    </w:p>
    <w:p w:rsidR="00A53503" w:rsidRP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-  </w:t>
      </w:r>
      <w:r w:rsidR="00D0796E">
        <w:rPr>
          <w:rFonts w:ascii="Times New Roman" w:hAnsi="Times New Roman" w:cs="Times New Roman"/>
        </w:rPr>
        <w:t>за первый</w:t>
      </w:r>
      <w:r>
        <w:rPr>
          <w:rFonts w:ascii="Times New Roman" w:hAnsi="Times New Roman" w:cs="Times New Roman"/>
        </w:rPr>
        <w:t xml:space="preserve"> год </w:t>
      </w:r>
      <w:proofErr w:type="gramStart"/>
      <w:r>
        <w:rPr>
          <w:rFonts w:ascii="Times New Roman" w:hAnsi="Times New Roman" w:cs="Times New Roman"/>
        </w:rPr>
        <w:t xml:space="preserve">обучения </w:t>
      </w:r>
      <w:r w:rsidRPr="00A53503">
        <w:rPr>
          <w:rFonts w:ascii="Times New Roman" w:hAnsi="Times New Roman" w:cs="Times New Roman"/>
        </w:rPr>
        <w:t xml:space="preserve"> _</w:t>
      </w:r>
      <w:proofErr w:type="gramEnd"/>
      <w:r w:rsidRPr="00A53503">
        <w:rPr>
          <w:rFonts w:ascii="Times New Roman" w:hAnsi="Times New Roman" w:cs="Times New Roman"/>
        </w:rPr>
        <w:t xml:space="preserve">___________ (____________________________) рублей до «__» __________ 20__ г., </w:t>
      </w:r>
      <w:r>
        <w:rPr>
          <w:rFonts w:ascii="Times New Roman" w:hAnsi="Times New Roman" w:cs="Times New Roman"/>
        </w:rPr>
        <w:t xml:space="preserve">и </w:t>
      </w:r>
      <w:r w:rsidRPr="00A53503">
        <w:rPr>
          <w:rFonts w:ascii="Times New Roman" w:hAnsi="Times New Roman" w:cs="Times New Roman"/>
        </w:rPr>
        <w:t xml:space="preserve">____________ (_____________________________) рублей до «___» _________ 20__ г.; </w:t>
      </w:r>
    </w:p>
    <w:p w:rsidR="00A53503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 за второй</w:t>
      </w:r>
      <w:r w:rsidRPr="00A53503">
        <w:rPr>
          <w:rFonts w:ascii="Times New Roman" w:hAnsi="Times New Roman" w:cs="Times New Roman"/>
        </w:rPr>
        <w:t xml:space="preserve"> и последующие </w:t>
      </w:r>
      <w:r>
        <w:rPr>
          <w:rFonts w:ascii="Times New Roman" w:hAnsi="Times New Roman" w:cs="Times New Roman"/>
        </w:rPr>
        <w:t xml:space="preserve">учебные годы </w:t>
      </w:r>
      <w:r w:rsidRPr="00A53503">
        <w:rPr>
          <w:rFonts w:ascii="Times New Roman" w:hAnsi="Times New Roman" w:cs="Times New Roman"/>
        </w:rPr>
        <w:t>оплата производится до «___» _______ и до «____» ______</w:t>
      </w:r>
      <w:r>
        <w:rPr>
          <w:rFonts w:ascii="Times New Roman" w:hAnsi="Times New Roman" w:cs="Times New Roman"/>
        </w:rPr>
        <w:t xml:space="preserve">__, </w:t>
      </w:r>
      <w:proofErr w:type="gramStart"/>
      <w:r>
        <w:rPr>
          <w:rFonts w:ascii="Times New Roman" w:hAnsi="Times New Roman" w:cs="Times New Roman"/>
        </w:rPr>
        <w:t xml:space="preserve">в  </w:t>
      </w:r>
      <w:r w:rsidRPr="00A53503">
        <w:rPr>
          <w:rFonts w:ascii="Times New Roman" w:hAnsi="Times New Roman" w:cs="Times New Roman"/>
        </w:rPr>
        <w:t>размере</w:t>
      </w:r>
      <w:proofErr w:type="gramEnd"/>
      <w:r w:rsidRPr="00A53503">
        <w:rPr>
          <w:rFonts w:ascii="Times New Roman" w:hAnsi="Times New Roman" w:cs="Times New Roman"/>
        </w:rPr>
        <w:t xml:space="preserve"> половины стоимости обучения в текущем учебном году.</w:t>
      </w:r>
    </w:p>
    <w:p w:rsidR="00A53503" w:rsidRPr="00A564B1" w:rsidRDefault="00A53503" w:rsidP="00A5350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Заказчик самостоятельно (по заявлению) выбирает форму оплаты за обучение (наличную – в кассу или безналичную – через банк).</w:t>
      </w:r>
    </w:p>
    <w:p w:rsidR="00F82ABD" w:rsidRPr="00A564B1" w:rsidRDefault="00A53503" w:rsidP="00CD5EA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 </w:t>
      </w:r>
      <w:r w:rsidR="00F82ABD" w:rsidRPr="00A564B1">
        <w:rPr>
          <w:rFonts w:ascii="Times New Roman" w:hAnsi="Times New Roman" w:cs="Times New Roman"/>
        </w:rPr>
        <w:t>Приказ о зачислении Обучающегося издается после поступления оплаты за обучение на расчетный счет или в кассу Исполнителя.</w:t>
      </w:r>
    </w:p>
    <w:p w:rsidR="00F82ABD" w:rsidRDefault="00F82ABD" w:rsidP="00F82ABD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 </w:t>
      </w:r>
      <w:r w:rsidR="00A26304" w:rsidRPr="00A564B1">
        <w:rPr>
          <w:rFonts w:ascii="Times New Roman" w:hAnsi="Times New Roman" w:cs="Times New Roman"/>
        </w:rPr>
        <w:t>Увеличение стоимости образовательных услуг после заключения настоящего Договора не допускается, за исключением увеличения стоимости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период.</w:t>
      </w:r>
    </w:p>
    <w:p w:rsidR="00A26304" w:rsidRPr="00A564B1" w:rsidRDefault="00F82ABD" w:rsidP="00F82ABD">
      <w:pPr>
        <w:pStyle w:val="ConsPlusNonformat"/>
        <w:ind w:firstLine="567"/>
        <w:jc w:val="both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 xml:space="preserve">3.5. </w:t>
      </w:r>
      <w:r w:rsidR="00954CE2" w:rsidRPr="00A564B1">
        <w:rPr>
          <w:rFonts w:ascii="Times New Roman" w:hAnsi="Times New Roman" w:cs="Times New Roman"/>
          <w:sz w:val="22"/>
          <w:szCs w:val="22"/>
        </w:rPr>
        <w:t>В целях упорядочения взаиморасчётов и начислений между Сторонами, Стороны устанавливают продолжительность одного семестра в объеме 5 (пяти) месяцев, учебный год состоит из 2 (двух) семестров и не включает период летних каникул.</w:t>
      </w:r>
    </w:p>
    <w:p w:rsidR="009E6959" w:rsidRPr="00A564B1" w:rsidRDefault="009E6959" w:rsidP="009E6959">
      <w:pPr>
        <w:pStyle w:val="a5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</w:t>
      </w:r>
      <w:r w:rsidR="00F82ABD">
        <w:rPr>
          <w:rFonts w:ascii="Times New Roman" w:hAnsi="Times New Roman" w:cs="Times New Roman"/>
        </w:rPr>
        <w:t>6</w:t>
      </w:r>
      <w:r w:rsidRPr="00A564B1">
        <w:rPr>
          <w:rFonts w:ascii="Times New Roman" w:hAnsi="Times New Roman" w:cs="Times New Roman"/>
        </w:rPr>
        <w:t>. В случае просрочки уплаты платежей по настоящему договору, Заказчик выплачивает Исполнителю пеню в размере 0,1% от суммы просроченного платежа за каждый день просрочки.</w:t>
      </w:r>
    </w:p>
    <w:p w:rsidR="00EE0EE9" w:rsidRPr="00A564B1" w:rsidRDefault="00F82ABD" w:rsidP="00F82AB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CD5EAC" w:rsidRPr="00A564B1">
        <w:rPr>
          <w:rFonts w:ascii="Times New Roman" w:hAnsi="Times New Roman" w:cs="Times New Roman"/>
        </w:rPr>
        <w:t>3.7</w:t>
      </w:r>
      <w:r w:rsidR="00EE0EE9" w:rsidRPr="00A564B1">
        <w:rPr>
          <w:rFonts w:ascii="Times New Roman" w:hAnsi="Times New Roman" w:cs="Times New Roman"/>
        </w:rPr>
        <w:t xml:space="preserve">. </w:t>
      </w:r>
      <w:r w:rsidR="00C924C2" w:rsidRPr="00A564B1">
        <w:rPr>
          <w:rFonts w:ascii="Times New Roman" w:hAnsi="Times New Roman" w:cs="Times New Roman"/>
        </w:rPr>
        <w:t xml:space="preserve">При досрочном расторжении или прекращении образовательных отношений по Договору Заказчику/Обучающемуся на основании его заявления возвращаются денежные средства, внесенные </w:t>
      </w:r>
      <w:r w:rsidR="00C924C2" w:rsidRPr="00A564B1">
        <w:rPr>
          <w:rFonts w:ascii="Times New Roman" w:hAnsi="Times New Roman" w:cs="Times New Roman"/>
        </w:rPr>
        <w:lastRenderedPageBreak/>
        <w:t xml:space="preserve">им досрочно за обучение, </w:t>
      </w:r>
      <w:r w:rsidR="00EE0EE9" w:rsidRPr="00A564B1">
        <w:rPr>
          <w:rFonts w:ascii="Times New Roman" w:hAnsi="Times New Roman" w:cs="Times New Roman"/>
        </w:rPr>
        <w:t xml:space="preserve">в порядке, установленном локальным нормативным актом Исполнителя. </w:t>
      </w:r>
    </w:p>
    <w:p w:rsidR="0020459A" w:rsidRPr="00A564B1" w:rsidRDefault="00EE0EE9" w:rsidP="00C924C2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3.</w:t>
      </w:r>
      <w:r w:rsidR="00CD5EAC" w:rsidRPr="00A564B1">
        <w:rPr>
          <w:rFonts w:ascii="Times New Roman" w:hAnsi="Times New Roman" w:cs="Times New Roman"/>
        </w:rPr>
        <w:t>8</w:t>
      </w:r>
      <w:r w:rsidRPr="00A564B1">
        <w:rPr>
          <w:rFonts w:ascii="Times New Roman" w:hAnsi="Times New Roman" w:cs="Times New Roman"/>
        </w:rPr>
        <w:t xml:space="preserve">. </w:t>
      </w:r>
      <w:r w:rsidR="00C924C2" w:rsidRPr="00A564B1">
        <w:rPr>
          <w:rFonts w:ascii="Times New Roman" w:hAnsi="Times New Roman" w:cs="Times New Roman"/>
        </w:rPr>
        <w:t>Исполнитель не производит возврат денежных средств за услуги</w:t>
      </w:r>
      <w:r w:rsidR="00E94E77">
        <w:rPr>
          <w:rFonts w:ascii="Times New Roman" w:hAnsi="Times New Roman" w:cs="Times New Roman"/>
        </w:rPr>
        <w:t>,</w:t>
      </w:r>
      <w:r w:rsidR="00C924C2" w:rsidRPr="00A564B1">
        <w:rPr>
          <w:rFonts w:ascii="Times New Roman" w:hAnsi="Times New Roman" w:cs="Times New Roman"/>
        </w:rPr>
        <w:t xml:space="preserve"> </w:t>
      </w:r>
      <w:r w:rsidR="00954CE2" w:rsidRPr="00A564B1">
        <w:rPr>
          <w:rFonts w:ascii="Times New Roman" w:hAnsi="Times New Roman" w:cs="Times New Roman"/>
        </w:rPr>
        <w:t xml:space="preserve">оказанные </w:t>
      </w:r>
      <w:r w:rsidR="00C924C2" w:rsidRPr="00A564B1">
        <w:rPr>
          <w:rFonts w:ascii="Times New Roman" w:hAnsi="Times New Roman" w:cs="Times New Roman"/>
        </w:rPr>
        <w:t xml:space="preserve">до даты  отчисления Обучающегося. Образовательная услуга считается оказанной так же в том случае, если вследствие действий (бездействия) самого Обучающегося он ею не воспользовался.   </w:t>
      </w:r>
      <w:r w:rsidR="00954CE2" w:rsidRPr="00A564B1">
        <w:rPr>
          <w:rFonts w:ascii="Times New Roman" w:hAnsi="Times New Roman" w:cs="Times New Roman"/>
        </w:rPr>
        <w:t xml:space="preserve"> </w:t>
      </w:r>
    </w:p>
    <w:p w:rsidR="00C924C2" w:rsidRPr="00A564B1" w:rsidRDefault="00C924C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C924C2" w:rsidRPr="00A564B1" w:rsidRDefault="00C924C2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IV. Порядок изменения и расторжения Договора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4.2. Настоящий Договор может быть расторгнут по соглашению Сторон.</w:t>
      </w:r>
    </w:p>
    <w:p w:rsidR="00B931E5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4.3. Настоящий Договор может быть расторгнут по инициативе Исполнителя в одностороннем порядке в случаях, предусмотренных </w:t>
      </w:r>
      <w:hyperlink r:id="rId8" w:history="1">
        <w:r w:rsidR="00A24341" w:rsidRPr="00A564B1">
          <w:rPr>
            <w:rFonts w:ascii="Times New Roman" w:hAnsi="Times New Roman" w:cs="Times New Roman"/>
            <w:spacing w:val="-4"/>
          </w:rPr>
          <w:t>пунктом 2</w:t>
        </w:r>
      </w:hyperlink>
      <w:r w:rsidR="00A24341" w:rsidRPr="00A564B1">
        <w:rPr>
          <w:rFonts w:ascii="Times New Roman" w:hAnsi="Times New Roman" w:cs="Times New Roman"/>
          <w:spacing w:val="-4"/>
        </w:rPr>
        <w:t>2 Правил оказания платных образовательных услуг, утвержденных постановлением Правительства Российской Федерации от 15 сентября 2020 г. № 1441: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а) применение к обучающемуся, достигшему возраста 15 лет, отчисления как меры дисциплинарного взыскания;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б) невыполнение обучающимся по профессиональной образовательной программе (части образовательной программы) обязанностей по добросовестному освоению такой образовательной программы (части образовательной программы) и выполнению учебного плана;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г) просрочка оплаты стоимости платных образовательных услуг;</w:t>
      </w:r>
    </w:p>
    <w:p w:rsidR="00B931E5" w:rsidRPr="00A564B1" w:rsidRDefault="00B931E5" w:rsidP="00B931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  <w:r w:rsidR="00A26304" w:rsidRPr="00A564B1">
        <w:rPr>
          <w:rFonts w:ascii="Times New Roman" w:hAnsi="Times New Roman" w:cs="Times New Roman"/>
          <w:spacing w:val="-4"/>
        </w:rPr>
        <w:t xml:space="preserve"> 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4.4. Действие настоящего Договора прекращается досрочно: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а) </w:t>
      </w:r>
      <w:r w:rsidR="00A26304" w:rsidRPr="00A564B1">
        <w:rPr>
          <w:rFonts w:ascii="Times New Roman" w:hAnsi="Times New Roman" w:cs="Times New Roman"/>
          <w:spacing w:val="-4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б) </w:t>
      </w:r>
      <w:r w:rsidR="00A26304" w:rsidRPr="00A564B1">
        <w:rPr>
          <w:rFonts w:ascii="Times New Roman" w:hAnsi="Times New Roman" w:cs="Times New Roman"/>
          <w:spacing w:val="-4"/>
        </w:rPr>
        <w:t>по инициативе Исполнителя в случае применения к Обучающемуся, достигшему возраста пятнадцати лет, отчисления как меры дисциплинарного взыскания, в случае невыполнения Обучающимся по профессиональной образовательной программе обязанностей по добросовестному освоению такой образовательной программы и выполнению учебного плана, а также в случае установления нарушения порядка приема в образовательную организацию, повлекшего по вине Обучающегося его незаконное зачисление в образовательную организацию;</w:t>
      </w:r>
    </w:p>
    <w:p w:rsidR="00A26304" w:rsidRPr="00A564B1" w:rsidRDefault="00B931E5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в) </w:t>
      </w:r>
      <w:r w:rsidR="00A26304" w:rsidRPr="00A564B1">
        <w:rPr>
          <w:rFonts w:ascii="Times New Roman" w:hAnsi="Times New Roman" w:cs="Times New Roman"/>
          <w:spacing w:val="-4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130815" w:rsidRPr="00A564B1" w:rsidRDefault="00A26304" w:rsidP="0013081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4.6. Обучающийся вправе отказаться от исполнения настоящего Договора при условии оплаты Исполнителю фактически понесенных им расходов.</w:t>
      </w:r>
      <w:r w:rsidR="00130815" w:rsidRPr="00A564B1">
        <w:rPr>
          <w:rFonts w:ascii="Times New Roman" w:hAnsi="Times New Roman" w:cs="Times New Roman"/>
          <w:spacing w:val="-4"/>
        </w:rPr>
        <w:t xml:space="preserve"> </w:t>
      </w:r>
      <w:r w:rsidR="00EE0EE9" w:rsidRPr="00A564B1">
        <w:rPr>
          <w:rFonts w:ascii="Times New Roman" w:hAnsi="Times New Roman" w:cs="Times New Roman"/>
          <w:spacing w:val="-4"/>
        </w:rPr>
        <w:t>Р</w:t>
      </w:r>
      <w:r w:rsidR="00130815" w:rsidRPr="00A564B1">
        <w:rPr>
          <w:rFonts w:ascii="Times New Roman" w:hAnsi="Times New Roman" w:cs="Times New Roman"/>
          <w:spacing w:val="-4"/>
        </w:rPr>
        <w:t>асторжени</w:t>
      </w:r>
      <w:r w:rsidR="00EE0EE9" w:rsidRPr="00A564B1">
        <w:rPr>
          <w:rFonts w:ascii="Times New Roman" w:hAnsi="Times New Roman" w:cs="Times New Roman"/>
          <w:spacing w:val="-4"/>
        </w:rPr>
        <w:t>е</w:t>
      </w:r>
      <w:r w:rsidR="00130815" w:rsidRPr="00A564B1">
        <w:rPr>
          <w:rFonts w:ascii="Times New Roman" w:hAnsi="Times New Roman" w:cs="Times New Roman"/>
          <w:spacing w:val="-4"/>
        </w:rPr>
        <w:t xml:space="preserve"> Договора по инициативе Заказчика/Обучающегося </w:t>
      </w:r>
      <w:r w:rsidR="00EE0EE9" w:rsidRPr="00A564B1">
        <w:rPr>
          <w:rFonts w:ascii="Times New Roman" w:hAnsi="Times New Roman" w:cs="Times New Roman"/>
          <w:spacing w:val="-4"/>
        </w:rPr>
        <w:t xml:space="preserve">осуществляется на основании </w:t>
      </w:r>
      <w:r w:rsidR="00043E6B" w:rsidRPr="00A564B1">
        <w:rPr>
          <w:rFonts w:ascii="Times New Roman" w:hAnsi="Times New Roman" w:cs="Times New Roman"/>
          <w:spacing w:val="-4"/>
        </w:rPr>
        <w:t xml:space="preserve">направленного Исполнителю </w:t>
      </w:r>
      <w:r w:rsidR="00EE0EE9" w:rsidRPr="00A564B1">
        <w:rPr>
          <w:rFonts w:ascii="Times New Roman" w:hAnsi="Times New Roman" w:cs="Times New Roman"/>
          <w:spacing w:val="-4"/>
        </w:rPr>
        <w:t>письменного заявления о расторжении договора и</w:t>
      </w:r>
      <w:r w:rsidR="00043E6B" w:rsidRPr="00A564B1">
        <w:rPr>
          <w:rFonts w:ascii="Times New Roman" w:hAnsi="Times New Roman" w:cs="Times New Roman"/>
          <w:spacing w:val="-4"/>
        </w:rPr>
        <w:t xml:space="preserve"> (или)</w:t>
      </w:r>
      <w:r w:rsidR="00EE0EE9" w:rsidRPr="00A564B1">
        <w:rPr>
          <w:rFonts w:ascii="Times New Roman" w:hAnsi="Times New Roman" w:cs="Times New Roman"/>
          <w:spacing w:val="-4"/>
        </w:rPr>
        <w:t xml:space="preserve"> отчислени</w:t>
      </w:r>
      <w:r w:rsidR="00043E6B" w:rsidRPr="00A564B1">
        <w:rPr>
          <w:rFonts w:ascii="Times New Roman" w:hAnsi="Times New Roman" w:cs="Times New Roman"/>
          <w:spacing w:val="-4"/>
        </w:rPr>
        <w:t>я</w:t>
      </w:r>
      <w:r w:rsidR="00EE0EE9" w:rsidRPr="00A564B1">
        <w:rPr>
          <w:rFonts w:ascii="Times New Roman" w:hAnsi="Times New Roman" w:cs="Times New Roman"/>
          <w:spacing w:val="-4"/>
        </w:rPr>
        <w:t xml:space="preserve"> из числа студентов</w:t>
      </w:r>
      <w:r w:rsidR="00043E6B" w:rsidRPr="00A564B1">
        <w:rPr>
          <w:rFonts w:ascii="Times New Roman" w:hAnsi="Times New Roman" w:cs="Times New Roman"/>
          <w:spacing w:val="-4"/>
        </w:rPr>
        <w:t>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V. Ответственность Исполнителя, Заказчика и Обучающегося</w:t>
      </w:r>
      <w:r w:rsidR="00C307DB" w:rsidRPr="00A564B1">
        <w:rPr>
          <w:rFonts w:ascii="Times New Roman" w:hAnsi="Times New Roman" w:cs="Times New Roman"/>
        </w:rPr>
        <w:t xml:space="preserve"> </w:t>
      </w:r>
    </w:p>
    <w:p w:rsidR="00C307DB" w:rsidRPr="00A564B1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и порядок рассмотрения споров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5.1. За неисполнение или ненадлежащее исполнение своих обязательств по Договору Стороны несут ответственность, предусмотренную законодательством Российской Федерации и настоящим Договором.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 При обнаружении недостатка образовательной услуги, в том числе оказания не в полном объеме, 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 xml:space="preserve">5.3. Заказчик вправе отказаться от исполнения Договора и потребовать полного возмещения убытков, если в </w:t>
      </w:r>
      <w:r w:rsidR="00B931E5" w:rsidRPr="00A564B1">
        <w:rPr>
          <w:rFonts w:ascii="Times New Roman" w:hAnsi="Times New Roman" w:cs="Times New Roman"/>
        </w:rPr>
        <w:t xml:space="preserve">семидневный </w:t>
      </w:r>
      <w:r w:rsidRPr="00A564B1">
        <w:rPr>
          <w:rFonts w:ascii="Times New Roman" w:hAnsi="Times New Roman" w:cs="Times New Roman"/>
        </w:rPr>
        <w:t xml:space="preserve"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</w:t>
      </w:r>
      <w:r w:rsidRPr="00A564B1">
        <w:rPr>
          <w:rFonts w:ascii="Times New Roman" w:hAnsi="Times New Roman" w:cs="Times New Roman"/>
        </w:rPr>
        <w:lastRenderedPageBreak/>
        <w:t>недостаток оказанной образовательной услуги или иные существенные отступления от условий Договора.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D92D2F" w:rsidRPr="00A564B1" w:rsidRDefault="00A26304" w:rsidP="00D92D2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5.4.4. Расторгнуть Договор.</w:t>
      </w:r>
    </w:p>
    <w:p w:rsidR="00C307DB" w:rsidRPr="00A564B1" w:rsidRDefault="00C307DB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5.5. Все споры по настоящему Договору разрешаются «Сторонами» путем переговоров, а при невозможности достижения согласия в судебном порядке по месту нахождения «Исполнителя» в Московской области.</w:t>
      </w:r>
    </w:p>
    <w:p w:rsidR="00A26304" w:rsidRPr="00A564B1" w:rsidRDefault="002A1D18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 xml:space="preserve">5.6. </w:t>
      </w:r>
      <w:r w:rsidR="00D92D2F" w:rsidRPr="00A564B1">
        <w:rPr>
          <w:rFonts w:ascii="Times New Roman" w:hAnsi="Times New Roman" w:cs="Times New Roman"/>
        </w:rPr>
        <w:t xml:space="preserve">Местом исполнения настоящего Договора является место нахождения Исполнителя независимо от места нахождения Заказчика/Обучающегося. </w:t>
      </w:r>
    </w:p>
    <w:p w:rsidR="00D92D2F" w:rsidRPr="00A564B1" w:rsidRDefault="00D92D2F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noProof/>
          <w:lang w:eastAsia="ru-RU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VI. Срок действия Договора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6761E4" w:rsidRPr="00A564B1" w:rsidRDefault="006761E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r w:rsidRPr="00A564B1">
        <w:rPr>
          <w:rFonts w:ascii="Times New Roman" w:hAnsi="Times New Roman" w:cs="Times New Roman"/>
        </w:rPr>
        <w:t>VII. Заключительные положения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7.1. Исполнитель вправе снизить стоимость платной образовательной услуги по Договору Обучающемуся, достигшему успехов в учебе и (или) научной деятельности, а также нуждающемуся в социальной помощи. Основания и порядок снижения стоимости платной образовательной услуги устанавливаются локальным нормативным актом Исполнителя и доводятся до сведения Обучающегося.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7.2. Сведения, указанные в настоящем Договоре, соответствуют информации, размещенной на официа</w:t>
      </w:r>
      <w:r w:rsidR="00436F31" w:rsidRPr="00A564B1">
        <w:rPr>
          <w:rFonts w:ascii="Times New Roman" w:hAnsi="Times New Roman" w:cs="Times New Roman"/>
          <w:spacing w:val="-4"/>
        </w:rPr>
        <w:t>льном сайте Исполнителя в сети Интернет</w:t>
      </w:r>
      <w:r w:rsidRPr="00A564B1">
        <w:rPr>
          <w:rFonts w:ascii="Times New Roman" w:hAnsi="Times New Roman" w:cs="Times New Roman"/>
          <w:spacing w:val="-4"/>
        </w:rPr>
        <w:t xml:space="preserve"> на дату заключения настоящего Договора.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7.3. Под периодом предоставления образовательной услуги (периодом обучения) понимается промежуток времени с даты издания приказа </w:t>
      </w:r>
      <w:r w:rsidR="00DE3FCC" w:rsidRPr="00A564B1">
        <w:rPr>
          <w:rFonts w:ascii="Times New Roman" w:hAnsi="Times New Roman" w:cs="Times New Roman"/>
          <w:spacing w:val="-4"/>
        </w:rPr>
        <w:t>о</w:t>
      </w:r>
      <w:r w:rsidRPr="00A564B1">
        <w:rPr>
          <w:rFonts w:ascii="Times New Roman" w:hAnsi="Times New Roman" w:cs="Times New Roman"/>
          <w:spacing w:val="-4"/>
        </w:rPr>
        <w:t xml:space="preserve">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 xml:space="preserve">7.4. Настоящий Договор составлен в </w:t>
      </w:r>
      <w:r w:rsidR="00D62AFE" w:rsidRPr="00A564B1">
        <w:rPr>
          <w:rFonts w:ascii="Times New Roman" w:hAnsi="Times New Roman" w:cs="Times New Roman"/>
          <w:spacing w:val="-4"/>
          <w:u w:val="single"/>
        </w:rPr>
        <w:t>2</w:t>
      </w:r>
      <w:r w:rsidRPr="00A564B1">
        <w:rPr>
          <w:rFonts w:ascii="Times New Roman" w:hAnsi="Times New Roman" w:cs="Times New Roman"/>
          <w:spacing w:val="-4"/>
        </w:rPr>
        <w:t xml:space="preserve"> 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письменной форме и подписываться уполномоченными представителями Сторон.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pacing w:val="-4"/>
        </w:rPr>
      </w:pPr>
      <w:r w:rsidRPr="00A564B1">
        <w:rPr>
          <w:rFonts w:ascii="Times New Roman" w:hAnsi="Times New Roman" w:cs="Times New Roman"/>
          <w:spacing w:val="-4"/>
        </w:rPr>
        <w:t>7.5. Изменения Договора оформляются дополнительными соглашениями к Договору.</w:t>
      </w: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</w:p>
    <w:p w:rsidR="00A26304" w:rsidRPr="00A564B1" w:rsidRDefault="00A26304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  <w:bookmarkStart w:id="2" w:name="Par142"/>
      <w:bookmarkEnd w:id="2"/>
      <w:r w:rsidRPr="00A564B1">
        <w:rPr>
          <w:rFonts w:ascii="Times New Roman" w:hAnsi="Times New Roman" w:cs="Times New Roman"/>
        </w:rPr>
        <w:t>VIII. Адреса и реквизиты Сторон</w:t>
      </w:r>
    </w:p>
    <w:p w:rsidR="00590EF1" w:rsidRPr="00A564B1" w:rsidRDefault="00590EF1" w:rsidP="00AF570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</w:rPr>
      </w:pP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443"/>
        <w:gridCol w:w="3219"/>
        <w:gridCol w:w="3261"/>
      </w:tblGrid>
      <w:tr w:rsidR="00590EF1" w:rsidRPr="00A51FAF" w:rsidTr="003F2AA1">
        <w:trPr>
          <w:trHeight w:val="1167"/>
          <w:jc w:val="center"/>
        </w:trPr>
        <w:tc>
          <w:tcPr>
            <w:tcW w:w="3443" w:type="dxa"/>
          </w:tcPr>
          <w:p w:rsidR="00590EF1" w:rsidRPr="00A564B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>ИСПОЛНИТЕЛЬ</w:t>
            </w:r>
          </w:p>
          <w:p w:rsidR="00590EF1" w:rsidRPr="00A564B1" w:rsidRDefault="00590EF1" w:rsidP="00590EF1">
            <w:pPr>
              <w:keepNext/>
              <w:spacing w:after="0" w:line="240" w:lineRule="auto"/>
              <w:outlineLvl w:val="0"/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spacing w:val="2"/>
                <w:kern w:val="32"/>
                <w:lang w:eastAsia="ru-RU"/>
              </w:rPr>
              <w:t xml:space="preserve">ФГБОУ ВО </w:t>
            </w:r>
            <w:r w:rsidRPr="00A564B1">
              <w:rPr>
                <w:rFonts w:ascii="Times New Roman" w:eastAsia="Times New Roman" w:hAnsi="Times New Roman" w:cs="Times New Roman"/>
                <w:b/>
                <w:bCs/>
                <w:kern w:val="32"/>
                <w:lang w:eastAsia="ru-RU"/>
              </w:rPr>
              <w:t>«Гжельский государственный университет»</w:t>
            </w:r>
          </w:p>
        </w:tc>
        <w:tc>
          <w:tcPr>
            <w:tcW w:w="3219" w:type="dxa"/>
          </w:tcPr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ЗАКАЗЧИК</w:t>
            </w:r>
          </w:p>
          <w:p w:rsidR="007B6D72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 xml:space="preserve">ФИО 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_____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_________</w:t>
            </w:r>
          </w:p>
        </w:tc>
        <w:tc>
          <w:tcPr>
            <w:tcW w:w="3261" w:type="dxa"/>
          </w:tcPr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  <w:t>ОБУЧАЮЩИЙСЯ</w:t>
            </w:r>
          </w:p>
          <w:p w:rsidR="00590EF1" w:rsidRPr="00A564B1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ФИО 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</w:t>
            </w:r>
          </w:p>
          <w:p w:rsidR="00590EF1" w:rsidRPr="00A51FAF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64B1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</w:t>
            </w:r>
            <w:r w:rsidR="007B6D72" w:rsidRPr="00A564B1">
              <w:rPr>
                <w:rFonts w:ascii="Times New Roman" w:eastAsia="Times New Roman" w:hAnsi="Times New Roman" w:cs="Times New Roman"/>
                <w:lang w:eastAsia="ru-RU"/>
              </w:rPr>
              <w:t>____</w:t>
            </w:r>
          </w:p>
          <w:p w:rsidR="00590EF1" w:rsidRPr="00A51FAF" w:rsidRDefault="00590EF1" w:rsidP="00590EF1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pacing w:val="2"/>
                <w:lang w:eastAsia="ru-RU"/>
              </w:rPr>
            </w:pPr>
          </w:p>
        </w:tc>
      </w:tr>
      <w:tr w:rsidR="00590EF1" w:rsidRPr="00590EF1" w:rsidTr="003F2AA1">
        <w:trPr>
          <w:jc w:val="center"/>
        </w:trPr>
        <w:tc>
          <w:tcPr>
            <w:tcW w:w="3443" w:type="dxa"/>
          </w:tcPr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Адрес:</w:t>
            </w:r>
            <w:r w:rsidRPr="00A51FAF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140155 Московская область, Раменский </w:t>
            </w:r>
            <w:proofErr w:type="spellStart"/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г.о</w:t>
            </w:r>
            <w:proofErr w:type="spellEnd"/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.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, п</w:t>
            </w:r>
            <w:r w:rsidR="00EA1DC0" w:rsidRPr="00A51FAF">
              <w:rPr>
                <w:rFonts w:ascii="Times New Roman" w:eastAsia="Times New Roman" w:hAnsi="Times New Roman" w:cs="Times New Roman"/>
                <w:lang w:eastAsia="ru-RU"/>
              </w:rPr>
              <w:t>ос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. Электроизолятор, д. 67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Банковские реквизиты: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УФК по Московской                 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области (Гжельский                   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государственный университет</w:t>
            </w:r>
          </w:p>
          <w:p w:rsidR="00590EF1" w:rsidRPr="00A51FAF" w:rsidRDefault="003349A8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hAnsi="Times New Roman" w:cs="Times New Roman"/>
              </w:rPr>
              <w:t xml:space="preserve">Лицевой счет: 20486X86950 (Х – на </w:t>
            </w:r>
            <w:proofErr w:type="spellStart"/>
            <w:r w:rsidRPr="00A51FAF">
              <w:rPr>
                <w:rFonts w:ascii="Times New Roman" w:hAnsi="Times New Roman" w:cs="Times New Roman"/>
              </w:rPr>
              <w:t>англ.языке</w:t>
            </w:r>
            <w:proofErr w:type="spellEnd"/>
            <w:r w:rsidRPr="00A51FAF">
              <w:rPr>
                <w:rFonts w:ascii="Times New Roman" w:hAnsi="Times New Roman" w:cs="Times New Roman"/>
              </w:rPr>
              <w:t>)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ИНН/КПП                                    5040036468/504001001 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Единый казначейский счет: </w:t>
            </w:r>
          </w:p>
          <w:p w:rsidR="00590EF1" w:rsidRPr="00A51FAF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u w:val="single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40102810845370000004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Казначейский счет: </w:t>
            </w:r>
          </w:p>
          <w:p w:rsidR="00590EF1" w:rsidRPr="00A51FAF" w:rsidRDefault="003349A8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03214643000000014801</w:t>
            </w:r>
            <w:r w:rsidR="00590EF1"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    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ОКТМО: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46768000</w:t>
            </w:r>
            <w:r w:rsidR="00D66B6B" w:rsidRPr="00A51FAF">
              <w:rPr>
                <w:rFonts w:ascii="Times New Roman" w:eastAsia="Times New Roman" w:hAnsi="Times New Roman" w:cs="Times New Roman"/>
                <w:lang w:eastAsia="ru-RU"/>
              </w:rPr>
              <w:t>785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Наименование банка: ГУ Банка России по ЦФО//УФК по Московской области г. Москва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БИК ТОФК: 004525987</w:t>
            </w:r>
            <w:r w:rsidRPr="00A51FAF">
              <w:rPr>
                <w:rFonts w:ascii="Times New Roman" w:hAnsi="Times New Roman" w:cs="Times New Roman"/>
              </w:rPr>
              <w:t xml:space="preserve"> </w:t>
            </w:r>
          </w:p>
          <w:p w:rsidR="00590EF1" w:rsidRPr="00A51FAF" w:rsidRDefault="00590EF1" w:rsidP="00590E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КБК: 00000000000000000130</w:t>
            </w:r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Email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: 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artgzhel</w:t>
            </w:r>
            <w:proofErr w:type="spellEnd"/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@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yandex</w:t>
            </w:r>
            <w:proofErr w:type="spellEnd"/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.</w:t>
            </w:r>
            <w:proofErr w:type="spellStart"/>
            <w:r w:rsidRPr="00A51FAF">
              <w:rPr>
                <w:rFonts w:ascii="Times New Roman" w:eastAsia="Times New Roman" w:hAnsi="Times New Roman" w:cs="Times New Roman"/>
                <w:spacing w:val="2"/>
                <w:lang w:val="en-US" w:eastAsia="ru-RU"/>
              </w:rPr>
              <w:t>ru</w:t>
            </w:r>
            <w:proofErr w:type="spellEnd"/>
          </w:p>
          <w:p w:rsidR="00590EF1" w:rsidRPr="00A51FAF" w:rsidRDefault="00590EF1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Тел./факс: 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8-496-46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76</w:t>
            </w:r>
            <w:r w:rsidR="00EA1DC0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-</w:t>
            </w: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40</w:t>
            </w:r>
          </w:p>
          <w:p w:rsidR="007B6D72" w:rsidRPr="00A51FAF" w:rsidRDefault="007B6D72" w:rsidP="00590EF1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sz w:val="16"/>
                <w:szCs w:val="16"/>
                <w:lang w:eastAsia="ru-RU"/>
              </w:rPr>
            </w:pPr>
          </w:p>
          <w:p w:rsidR="007B6D72" w:rsidRPr="00A51FAF" w:rsidRDefault="001A3466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Ректор</w:t>
            </w:r>
            <w:r w:rsidR="007B6D72"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</w:t>
            </w:r>
          </w:p>
          <w:p w:rsidR="007B6D72" w:rsidRPr="00A51FAF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</w:p>
          <w:p w:rsidR="007B6D72" w:rsidRPr="00A51FAF" w:rsidRDefault="007B6D72" w:rsidP="007B6D7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>___________________Д.С. Сомов</w:t>
            </w:r>
          </w:p>
          <w:p w:rsidR="007B6D72" w:rsidRPr="00A51FAF" w:rsidRDefault="007B6D72" w:rsidP="007B6D72">
            <w:pPr>
              <w:spacing w:after="0" w:line="240" w:lineRule="auto"/>
              <w:rPr>
                <w:rFonts w:ascii="Times New Roman" w:eastAsia="Times New Roman" w:hAnsi="Times New Roman" w:cs="Times New Roman"/>
                <w:spacing w:val="2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spacing w:val="2"/>
                <w:lang w:eastAsia="ru-RU"/>
              </w:rPr>
              <w:t xml:space="preserve">         (подпись)</w:t>
            </w:r>
          </w:p>
        </w:tc>
        <w:tc>
          <w:tcPr>
            <w:tcW w:w="3219" w:type="dxa"/>
          </w:tcPr>
          <w:p w:rsidR="00590EF1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 xml:space="preserve">Адрес </w:t>
            </w:r>
            <w:r w:rsidR="00590EF1" w:rsidRPr="00A51FAF">
              <w:rPr>
                <w:rFonts w:ascii="Times New Roman" w:eastAsia="Times New Roman" w:hAnsi="Times New Roman" w:cs="Times New Roman"/>
                <w:lang w:eastAsia="ru-RU"/>
              </w:rPr>
              <w:t>регистрации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Pr="00A51FAF" w:rsidRDefault="007B6D72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590EF1" w:rsidRPr="00A51FAF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серия________</w:t>
            </w:r>
            <w:r w:rsidR="007B6D72" w:rsidRPr="00A51FAF">
              <w:rPr>
                <w:rFonts w:ascii="Times New Roman" w:eastAsia="Times New Roman" w:hAnsi="Times New Roman" w:cs="Times New Roman"/>
                <w:lang w:eastAsia="ru-RU"/>
              </w:rPr>
              <w:t>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№__________</w:t>
            </w:r>
          </w:p>
          <w:p w:rsidR="007B6D72" w:rsidRPr="00A51FAF" w:rsidRDefault="00590EF1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Дата</w:t>
            </w:r>
            <w:r w:rsidR="007B6D72" w:rsidRPr="00A51FAF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выдачи___________</w:t>
            </w:r>
          </w:p>
          <w:p w:rsidR="00590EF1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590EF1" w:rsidRPr="00A51FAF" w:rsidRDefault="007B6D72" w:rsidP="00590EF1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</w:t>
            </w:r>
          </w:p>
          <w:p w:rsidR="007B6D72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______________________________________________________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Тел.___________________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_____________________</w:t>
            </w:r>
            <w:r w:rsidR="00AA750A" w:rsidRPr="00A51FAF">
              <w:rPr>
                <w:rFonts w:ascii="Times New Roman" w:hAnsi="Times New Roman" w:cs="Times New Roman"/>
              </w:rPr>
              <w:t>____</w:t>
            </w:r>
          </w:p>
          <w:p w:rsidR="007B6D72" w:rsidRPr="00A51FAF" w:rsidRDefault="00AA750A" w:rsidP="00AA750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 </w:t>
            </w:r>
            <w:r w:rsidR="007B6D72" w:rsidRPr="00A51FAF">
              <w:rPr>
                <w:rFonts w:ascii="Times New Roman" w:hAnsi="Times New Roman" w:cs="Times New Roman"/>
              </w:rPr>
              <w:t>(подпись)</w:t>
            </w:r>
          </w:p>
          <w:p w:rsidR="00590EF1" w:rsidRPr="00A51FAF" w:rsidRDefault="00590EF1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</w:t>
            </w:r>
          </w:p>
        </w:tc>
        <w:tc>
          <w:tcPr>
            <w:tcW w:w="3261" w:type="dxa"/>
          </w:tcPr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Адрес регистрации: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_______________________________________________________________________________________________________________________________________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Паспортные данные: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серия_________№__________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Дата выдачи___________</w:t>
            </w:r>
          </w:p>
          <w:p w:rsidR="007B6D72" w:rsidRPr="00A51FAF" w:rsidRDefault="007B6D72" w:rsidP="007B6D72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Кем выдан_____________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____________________________________________________________________________________________________________</w:t>
            </w:r>
            <w:r w:rsidRPr="00A51FAF">
              <w:rPr>
                <w:rFonts w:ascii="Times New Roman" w:eastAsia="Times New Roman" w:hAnsi="Times New Roman" w:cs="Times New Roman"/>
                <w:lang w:eastAsia="ru-RU"/>
              </w:rPr>
              <w:lastRenderedPageBreak/>
              <w:t>_____________________________________________________</w:t>
            </w:r>
            <w:r w:rsidR="00AA750A" w:rsidRPr="00A51FAF">
              <w:rPr>
                <w:rFonts w:ascii="Times New Roman" w:eastAsia="Times New Roman" w:hAnsi="Times New Roman" w:cs="Times New Roman"/>
                <w:lang w:eastAsia="ru-RU"/>
              </w:rPr>
              <w:t>_______________________________________________________</w:t>
            </w: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AA750A" w:rsidRPr="00A51FAF" w:rsidRDefault="00AA750A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</w:p>
          <w:p w:rsidR="007B6D72" w:rsidRPr="00A51FAF" w:rsidRDefault="007B6D72" w:rsidP="007B6D72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>___________</w:t>
            </w:r>
            <w:r w:rsidR="00AA750A" w:rsidRPr="00A51FAF">
              <w:rPr>
                <w:rFonts w:ascii="Times New Roman" w:hAnsi="Times New Roman" w:cs="Times New Roman"/>
              </w:rPr>
              <w:t>________________</w:t>
            </w:r>
          </w:p>
          <w:p w:rsidR="007B6D72" w:rsidRDefault="00AA750A" w:rsidP="00AA750A">
            <w:pPr>
              <w:spacing w:after="0" w:line="240" w:lineRule="auto"/>
              <w:ind w:firstLine="13"/>
              <w:rPr>
                <w:rFonts w:ascii="Times New Roman" w:hAnsi="Times New Roman" w:cs="Times New Roman"/>
              </w:rPr>
            </w:pPr>
            <w:r w:rsidRPr="00A51FAF">
              <w:rPr>
                <w:rFonts w:ascii="Times New Roman" w:hAnsi="Times New Roman" w:cs="Times New Roman"/>
              </w:rPr>
              <w:t xml:space="preserve">                 </w:t>
            </w:r>
            <w:r w:rsidR="007B6D72" w:rsidRPr="00A51FAF">
              <w:rPr>
                <w:rFonts w:ascii="Times New Roman" w:hAnsi="Times New Roman" w:cs="Times New Roman"/>
              </w:rPr>
              <w:t>(подпись)</w:t>
            </w:r>
          </w:p>
          <w:p w:rsidR="00590EF1" w:rsidRPr="00590EF1" w:rsidRDefault="00590EF1" w:rsidP="00590EF1">
            <w:pPr>
              <w:shd w:val="clear" w:color="auto" w:fill="FFFFFF"/>
              <w:spacing w:after="0" w:line="240" w:lineRule="auto"/>
              <w:ind w:firstLine="13"/>
              <w:rPr>
                <w:rFonts w:ascii="Times New Roman" w:eastAsia="Times New Roman" w:hAnsi="Times New Roman" w:cs="Times New Roman"/>
                <w:lang w:eastAsia="ru-RU"/>
              </w:rPr>
            </w:pPr>
          </w:p>
        </w:tc>
      </w:tr>
    </w:tbl>
    <w:p w:rsidR="00A24341" w:rsidRPr="00955135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lastRenderedPageBreak/>
        <w:t>Согласовано:</w:t>
      </w:r>
    </w:p>
    <w:p w:rsidR="00A24341" w:rsidRPr="00955135" w:rsidRDefault="009E6959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t>Директор института                       ________________/_________________</w:t>
      </w:r>
    </w:p>
    <w:p w:rsidR="00A24341" w:rsidRPr="00955135" w:rsidRDefault="009E6959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</w:rPr>
      </w:pPr>
      <w:r w:rsidRPr="00955135">
        <w:rPr>
          <w:rFonts w:ascii="Times New Roman" w:hAnsi="Times New Roman" w:cs="Times New Roman"/>
        </w:rPr>
        <w:t>Б</w:t>
      </w:r>
      <w:r w:rsidR="00A24341" w:rsidRPr="00955135">
        <w:rPr>
          <w:rFonts w:ascii="Times New Roman" w:hAnsi="Times New Roman" w:cs="Times New Roman"/>
        </w:rPr>
        <w:t>ухгалтер</w:t>
      </w:r>
      <w:r w:rsidR="00A24341" w:rsidRPr="00955135">
        <w:rPr>
          <w:rFonts w:ascii="Times New Roman" w:hAnsi="Times New Roman" w:cs="Times New Roman"/>
        </w:rPr>
        <w:tab/>
        <w:t xml:space="preserve">                              ________________/______________</w:t>
      </w:r>
      <w:r w:rsidRPr="00955135">
        <w:rPr>
          <w:rFonts w:ascii="Times New Roman" w:hAnsi="Times New Roman" w:cs="Times New Roman"/>
        </w:rPr>
        <w:t>___</w:t>
      </w:r>
    </w:p>
    <w:p w:rsidR="00A24341" w:rsidRPr="00CB49A4" w:rsidRDefault="00A24341" w:rsidP="00A2434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18"/>
          <w:szCs w:val="18"/>
        </w:rPr>
      </w:pPr>
      <w:r w:rsidRPr="00955135">
        <w:rPr>
          <w:rFonts w:ascii="Times New Roman" w:hAnsi="Times New Roman" w:cs="Times New Roman"/>
        </w:rPr>
        <w:t>Исполнитель</w:t>
      </w:r>
      <w:r w:rsidRPr="00955135"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="009E6959" w:rsidRPr="00955135">
        <w:rPr>
          <w:rFonts w:ascii="Times New Roman" w:hAnsi="Times New Roman" w:cs="Times New Roman"/>
          <w:sz w:val="18"/>
          <w:szCs w:val="18"/>
        </w:rPr>
        <w:t xml:space="preserve">  </w:t>
      </w:r>
      <w:r w:rsidRPr="00955135">
        <w:rPr>
          <w:rFonts w:ascii="Times New Roman" w:hAnsi="Times New Roman" w:cs="Times New Roman"/>
          <w:sz w:val="18"/>
          <w:szCs w:val="18"/>
        </w:rPr>
        <w:t xml:space="preserve"> </w:t>
      </w:r>
      <w:r w:rsidR="007B6D72" w:rsidRPr="00955135">
        <w:rPr>
          <w:rFonts w:ascii="Times New Roman" w:hAnsi="Times New Roman" w:cs="Times New Roman"/>
          <w:sz w:val="18"/>
          <w:szCs w:val="18"/>
        </w:rPr>
        <w:t>__________________</w:t>
      </w:r>
      <w:r w:rsidRPr="00955135">
        <w:rPr>
          <w:rFonts w:ascii="Times New Roman" w:hAnsi="Times New Roman" w:cs="Times New Roman"/>
          <w:sz w:val="18"/>
          <w:szCs w:val="18"/>
        </w:rPr>
        <w:t>/___________________</w:t>
      </w:r>
      <w:r w:rsidR="009E6959" w:rsidRPr="00955135">
        <w:rPr>
          <w:rFonts w:ascii="Times New Roman" w:hAnsi="Times New Roman" w:cs="Times New Roman"/>
          <w:sz w:val="18"/>
          <w:szCs w:val="18"/>
        </w:rPr>
        <w:t>_</w:t>
      </w:r>
    </w:p>
    <w:sectPr w:rsidR="00A24341" w:rsidRPr="00CB49A4" w:rsidSect="00725C8E">
      <w:type w:val="continuous"/>
      <w:pgSz w:w="11906" w:h="16838"/>
      <w:pgMar w:top="426" w:right="707" w:bottom="567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44B673E"/>
    <w:multiLevelType w:val="hybridMultilevel"/>
    <w:tmpl w:val="2048DC82"/>
    <w:lvl w:ilvl="0" w:tplc="69DCA94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26304"/>
    <w:rsid w:val="00006FED"/>
    <w:rsid w:val="00043E6B"/>
    <w:rsid w:val="000451C2"/>
    <w:rsid w:val="0007588A"/>
    <w:rsid w:val="000867EA"/>
    <w:rsid w:val="000B08F7"/>
    <w:rsid w:val="000C0CE1"/>
    <w:rsid w:val="000C29B6"/>
    <w:rsid w:val="000D3DAF"/>
    <w:rsid w:val="000F1F11"/>
    <w:rsid w:val="00130815"/>
    <w:rsid w:val="00144FCC"/>
    <w:rsid w:val="00185075"/>
    <w:rsid w:val="00197057"/>
    <w:rsid w:val="001A3466"/>
    <w:rsid w:val="001A6BFB"/>
    <w:rsid w:val="001C3B5B"/>
    <w:rsid w:val="001E3CA9"/>
    <w:rsid w:val="001F6D71"/>
    <w:rsid w:val="0020459A"/>
    <w:rsid w:val="00240D7B"/>
    <w:rsid w:val="002713F8"/>
    <w:rsid w:val="00274E16"/>
    <w:rsid w:val="002A1D18"/>
    <w:rsid w:val="00332B79"/>
    <w:rsid w:val="003349A8"/>
    <w:rsid w:val="00337ED1"/>
    <w:rsid w:val="00342338"/>
    <w:rsid w:val="00395C8E"/>
    <w:rsid w:val="003D3332"/>
    <w:rsid w:val="003E3240"/>
    <w:rsid w:val="003F2AA1"/>
    <w:rsid w:val="004050C9"/>
    <w:rsid w:val="00436F31"/>
    <w:rsid w:val="004E13B5"/>
    <w:rsid w:val="004F12A8"/>
    <w:rsid w:val="00516BCE"/>
    <w:rsid w:val="0052459C"/>
    <w:rsid w:val="00531682"/>
    <w:rsid w:val="0054297C"/>
    <w:rsid w:val="005552D1"/>
    <w:rsid w:val="00590EF1"/>
    <w:rsid w:val="005A725B"/>
    <w:rsid w:val="005A7C09"/>
    <w:rsid w:val="005D1359"/>
    <w:rsid w:val="006115C0"/>
    <w:rsid w:val="00621566"/>
    <w:rsid w:val="006761E4"/>
    <w:rsid w:val="006B1A1D"/>
    <w:rsid w:val="006C1341"/>
    <w:rsid w:val="0070079B"/>
    <w:rsid w:val="0070606B"/>
    <w:rsid w:val="00713C6A"/>
    <w:rsid w:val="00721EFE"/>
    <w:rsid w:val="00725C8E"/>
    <w:rsid w:val="007361C4"/>
    <w:rsid w:val="007631C5"/>
    <w:rsid w:val="007B6D72"/>
    <w:rsid w:val="007C2AD0"/>
    <w:rsid w:val="007E02E1"/>
    <w:rsid w:val="008D5326"/>
    <w:rsid w:val="008E7B0E"/>
    <w:rsid w:val="00902FCF"/>
    <w:rsid w:val="009134E9"/>
    <w:rsid w:val="00954CE2"/>
    <w:rsid w:val="00955135"/>
    <w:rsid w:val="009E652D"/>
    <w:rsid w:val="009E6959"/>
    <w:rsid w:val="009E704D"/>
    <w:rsid w:val="009F119B"/>
    <w:rsid w:val="00A24341"/>
    <w:rsid w:val="00A26304"/>
    <w:rsid w:val="00A372A1"/>
    <w:rsid w:val="00A51FAF"/>
    <w:rsid w:val="00A53503"/>
    <w:rsid w:val="00A564B1"/>
    <w:rsid w:val="00AA750A"/>
    <w:rsid w:val="00AA76DF"/>
    <w:rsid w:val="00AF5705"/>
    <w:rsid w:val="00B1275D"/>
    <w:rsid w:val="00B855EA"/>
    <w:rsid w:val="00B931E5"/>
    <w:rsid w:val="00BD3005"/>
    <w:rsid w:val="00BE269F"/>
    <w:rsid w:val="00C010BF"/>
    <w:rsid w:val="00C132FF"/>
    <w:rsid w:val="00C307DB"/>
    <w:rsid w:val="00C347C9"/>
    <w:rsid w:val="00C47298"/>
    <w:rsid w:val="00C60A62"/>
    <w:rsid w:val="00C82AB6"/>
    <w:rsid w:val="00C83FE8"/>
    <w:rsid w:val="00C924C2"/>
    <w:rsid w:val="00CA001B"/>
    <w:rsid w:val="00CB49A4"/>
    <w:rsid w:val="00CD5EAC"/>
    <w:rsid w:val="00CF0A84"/>
    <w:rsid w:val="00CF1F02"/>
    <w:rsid w:val="00D0339B"/>
    <w:rsid w:val="00D0796E"/>
    <w:rsid w:val="00D346CC"/>
    <w:rsid w:val="00D37D82"/>
    <w:rsid w:val="00D533E2"/>
    <w:rsid w:val="00D62AFE"/>
    <w:rsid w:val="00D640A9"/>
    <w:rsid w:val="00D66B6B"/>
    <w:rsid w:val="00D729A7"/>
    <w:rsid w:val="00D76E19"/>
    <w:rsid w:val="00D8515B"/>
    <w:rsid w:val="00D92D2F"/>
    <w:rsid w:val="00DB0553"/>
    <w:rsid w:val="00DB13CE"/>
    <w:rsid w:val="00DE3FCC"/>
    <w:rsid w:val="00DE6488"/>
    <w:rsid w:val="00E07103"/>
    <w:rsid w:val="00E73FBE"/>
    <w:rsid w:val="00E94E77"/>
    <w:rsid w:val="00EA1DC0"/>
    <w:rsid w:val="00EB1D0D"/>
    <w:rsid w:val="00EB6405"/>
    <w:rsid w:val="00EC26A0"/>
    <w:rsid w:val="00EE0EE9"/>
    <w:rsid w:val="00EE62F5"/>
    <w:rsid w:val="00F82ABD"/>
    <w:rsid w:val="00F8722D"/>
    <w:rsid w:val="00FA47CB"/>
    <w:rsid w:val="00FC27C3"/>
    <w:rsid w:val="00FC74DB"/>
    <w:rsid w:val="00FD0379"/>
    <w:rsid w:val="00FD26F5"/>
    <w:rsid w:val="00FD2E5F"/>
    <w:rsid w:val="00FF68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B1B0F03-AC7C-4A8D-BAC7-69BDBFC2A3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A26304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A72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A725B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9E6959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EE0EE9"/>
    <w:pPr>
      <w:ind w:left="720"/>
      <w:contextualSpacing/>
    </w:pPr>
  </w:style>
  <w:style w:type="table" w:styleId="a7">
    <w:name w:val="Table Grid"/>
    <w:basedOn w:val="a1"/>
    <w:uiPriority w:val="59"/>
    <w:rsid w:val="00A51F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03EB43DD85E48DC265A8D05CB6EBFE441E79C4FEB95D425918D1B8BCB02135BB4E95B1823F78DB1aBwDF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03EB43DD85E48DC265A8D05CB6EBFE441E49A46E896D425918D1B8BCBa0w2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203EB43DD85E48DC265A8D05CB6EBFE441E79A46EE96D425918D1B8BCBa0w2F" TargetMode="External"/><Relationship Id="rId5" Type="http://schemas.openxmlformats.org/officeDocument/2006/relationships/hyperlink" Target="consultantplus://offline/ref=203EB43DD85E48DC265A8D05CB6EBFE441E49A46E896D425918D1B8BCB02135BB4E95B1823F789B0aBwCF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5</Pages>
  <Words>2743</Words>
  <Characters>15637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64</dc:creator>
  <cp:lastModifiedBy>IVZ</cp:lastModifiedBy>
  <cp:revision>11</cp:revision>
  <cp:lastPrinted>2024-06-18T13:53:00Z</cp:lastPrinted>
  <dcterms:created xsi:type="dcterms:W3CDTF">2024-05-29T12:42:00Z</dcterms:created>
  <dcterms:modified xsi:type="dcterms:W3CDTF">2024-06-19T11:14:00Z</dcterms:modified>
</cp:coreProperties>
</file>